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5F" w:rsidRDefault="00BE595F" w:rsidP="00BE595F">
      <w:pPr>
        <w:shd w:val="clear" w:color="auto" w:fill="FFFFFF"/>
        <w:spacing w:line="317" w:lineRule="exact"/>
        <w:ind w:left="634" w:right="3763" w:firstLine="4277"/>
        <w:rPr>
          <w:rFonts w:eastAsia="Times New Roman"/>
          <w:b/>
          <w:bCs/>
          <w:color w:val="545454"/>
          <w:sz w:val="28"/>
          <w:szCs w:val="28"/>
          <w:lang w:val="uk-UA"/>
        </w:rPr>
      </w:pPr>
      <w:r>
        <w:rPr>
          <w:rFonts w:eastAsia="Times New Roman"/>
          <w:b/>
          <w:bCs/>
          <w:color w:val="545454"/>
          <w:spacing w:val="-4"/>
          <w:sz w:val="28"/>
          <w:szCs w:val="28"/>
          <w:lang w:val="uk-UA"/>
        </w:rPr>
        <w:t xml:space="preserve">Урок 10. </w:t>
      </w:r>
      <w:r>
        <w:rPr>
          <w:rFonts w:eastAsia="Times New Roman"/>
          <w:b/>
          <w:bCs/>
          <w:color w:val="545454"/>
          <w:sz w:val="28"/>
          <w:szCs w:val="28"/>
          <w:lang w:val="uk-UA"/>
        </w:rPr>
        <w:t>Тема:</w:t>
      </w:r>
    </w:p>
    <w:p w:rsidR="00BE595F" w:rsidRDefault="00BE595F" w:rsidP="00BE595F">
      <w:pPr>
        <w:shd w:val="clear" w:color="auto" w:fill="FFFFFF"/>
        <w:spacing w:line="317" w:lineRule="exact"/>
        <w:ind w:left="634" w:right="3763"/>
      </w:pPr>
      <w:r>
        <w:rPr>
          <w:rFonts w:eastAsia="Times New Roman"/>
          <w:b/>
          <w:bCs/>
          <w:color w:val="545454"/>
          <w:sz w:val="28"/>
          <w:szCs w:val="28"/>
          <w:lang w:val="uk-UA"/>
        </w:rPr>
        <w:t>Малі тіла сонячної системи</w:t>
      </w:r>
    </w:p>
    <w:p w:rsidR="00BE595F" w:rsidRDefault="00BE595F" w:rsidP="00BE595F">
      <w:pPr>
        <w:shd w:val="clear" w:color="auto" w:fill="FFFFFF"/>
        <w:spacing w:line="317" w:lineRule="exact"/>
        <w:ind w:left="48"/>
      </w:pPr>
      <w:r>
        <w:rPr>
          <w:rFonts w:eastAsia="Times New Roman"/>
          <w:i/>
          <w:iCs/>
          <w:color w:val="545454"/>
          <w:spacing w:val="-4"/>
          <w:sz w:val="29"/>
          <w:szCs w:val="29"/>
          <w:lang w:val="uk-UA"/>
        </w:rPr>
        <w:t xml:space="preserve">Мета: </w:t>
      </w:r>
      <w:r>
        <w:rPr>
          <w:rFonts w:eastAsia="Times New Roman"/>
          <w:color w:val="545454"/>
          <w:spacing w:val="-4"/>
          <w:sz w:val="29"/>
          <w:szCs w:val="29"/>
          <w:lang w:val="uk-UA"/>
        </w:rPr>
        <w:t xml:space="preserve">ознайомити учнів з правилом </w:t>
      </w:r>
      <w:proofErr w:type="spellStart"/>
      <w:r>
        <w:rPr>
          <w:rFonts w:eastAsia="Times New Roman"/>
          <w:color w:val="545454"/>
          <w:spacing w:val="-4"/>
          <w:sz w:val="29"/>
          <w:szCs w:val="29"/>
          <w:lang w:val="uk-UA"/>
        </w:rPr>
        <w:t>Тиціуса</w:t>
      </w:r>
      <w:proofErr w:type="spellEnd"/>
      <w:r>
        <w:rPr>
          <w:rFonts w:eastAsia="Times New Roman"/>
          <w:color w:val="545454"/>
          <w:spacing w:val="-4"/>
          <w:sz w:val="29"/>
          <w:szCs w:val="29"/>
          <w:lang w:val="uk-UA"/>
        </w:rPr>
        <w:t xml:space="preserve"> - - </w:t>
      </w:r>
      <w:proofErr w:type="spellStart"/>
      <w:r>
        <w:rPr>
          <w:rFonts w:eastAsia="Times New Roman"/>
          <w:color w:val="545454"/>
          <w:spacing w:val="-4"/>
          <w:sz w:val="29"/>
          <w:szCs w:val="29"/>
          <w:lang w:val="uk-UA"/>
        </w:rPr>
        <w:t>Боде</w:t>
      </w:r>
      <w:proofErr w:type="spellEnd"/>
      <w:r>
        <w:rPr>
          <w:rFonts w:eastAsia="Times New Roman"/>
          <w:color w:val="545454"/>
          <w:spacing w:val="-4"/>
          <w:sz w:val="29"/>
          <w:szCs w:val="29"/>
          <w:lang w:val="uk-UA"/>
        </w:rPr>
        <w:t>; дати учням відомості</w:t>
      </w:r>
    </w:p>
    <w:p w:rsidR="00BE595F" w:rsidRDefault="00BE595F" w:rsidP="00BE595F">
      <w:pPr>
        <w:shd w:val="clear" w:color="auto" w:fill="FFFFFF"/>
        <w:spacing w:line="317" w:lineRule="exact"/>
        <w:ind w:left="629"/>
      </w:pPr>
      <w:r>
        <w:rPr>
          <w:rFonts w:eastAsia="Times New Roman"/>
          <w:color w:val="545454"/>
          <w:spacing w:val="-5"/>
          <w:sz w:val="29"/>
          <w:szCs w:val="29"/>
          <w:lang w:val="uk-UA"/>
        </w:rPr>
        <w:t>про астероїди, комети та їхні основні характеристики; сформувати</w:t>
      </w:r>
    </w:p>
    <w:p w:rsidR="00BE595F" w:rsidRDefault="00BE595F" w:rsidP="00BE595F">
      <w:pPr>
        <w:shd w:val="clear" w:color="auto" w:fill="FFFFFF"/>
        <w:spacing w:before="5" w:line="317" w:lineRule="exact"/>
        <w:ind w:left="67" w:right="538" w:firstLine="557"/>
      </w:pPr>
      <w:r>
        <w:rPr>
          <w:rFonts w:eastAsia="Times New Roman"/>
          <w:color w:val="545454"/>
          <w:spacing w:val="-5"/>
          <w:sz w:val="29"/>
          <w:szCs w:val="29"/>
          <w:lang w:val="uk-UA"/>
        </w:rPr>
        <w:t xml:space="preserve">уявлення учнів про </w:t>
      </w:r>
      <w:proofErr w:type="spellStart"/>
      <w:r>
        <w:rPr>
          <w:rFonts w:eastAsia="Times New Roman"/>
          <w:color w:val="545454"/>
          <w:spacing w:val="-5"/>
          <w:sz w:val="29"/>
          <w:szCs w:val="29"/>
          <w:lang w:val="uk-UA"/>
        </w:rPr>
        <w:t>астероїдну</w:t>
      </w:r>
      <w:proofErr w:type="spellEnd"/>
      <w:r>
        <w:rPr>
          <w:rFonts w:eastAsia="Times New Roman"/>
          <w:color w:val="545454"/>
          <w:spacing w:val="-5"/>
          <w:sz w:val="29"/>
          <w:szCs w:val="29"/>
          <w:lang w:val="uk-UA"/>
        </w:rPr>
        <w:t xml:space="preserve"> небезпеку. </w:t>
      </w:r>
      <w:r>
        <w:rPr>
          <w:rFonts w:eastAsia="Times New Roman"/>
          <w:i/>
          <w:iCs/>
          <w:color w:val="545454"/>
          <w:spacing w:val="-7"/>
          <w:sz w:val="29"/>
          <w:szCs w:val="29"/>
          <w:lang w:val="uk-UA"/>
        </w:rPr>
        <w:t xml:space="preserve">Основні поняття: </w:t>
      </w:r>
      <w:r>
        <w:rPr>
          <w:rFonts w:eastAsia="Times New Roman"/>
          <w:color w:val="545454"/>
          <w:spacing w:val="-7"/>
          <w:sz w:val="29"/>
          <w:szCs w:val="29"/>
          <w:lang w:val="uk-UA"/>
        </w:rPr>
        <w:t>астероїд, пояс астероїдів, комета, ядро, кома, хвіст, метеор,</w:t>
      </w:r>
    </w:p>
    <w:p w:rsidR="00BE595F" w:rsidRDefault="00BE595F" w:rsidP="00BE595F">
      <w:pPr>
        <w:shd w:val="clear" w:color="auto" w:fill="FFFFFF"/>
        <w:spacing w:line="317" w:lineRule="exact"/>
        <w:ind w:left="62" w:firstLine="562"/>
      </w:pPr>
      <w:r>
        <w:rPr>
          <w:rFonts w:eastAsia="Times New Roman"/>
          <w:color w:val="545454"/>
          <w:spacing w:val="-5"/>
          <w:sz w:val="29"/>
          <w:szCs w:val="29"/>
          <w:lang w:val="uk-UA"/>
        </w:rPr>
        <w:t xml:space="preserve">метеорит, болід, метеоритний дощ, астроблема. </w:t>
      </w:r>
      <w:r>
        <w:rPr>
          <w:rFonts w:eastAsia="Times New Roman"/>
          <w:i/>
          <w:iCs/>
          <w:color w:val="545454"/>
          <w:spacing w:val="-6"/>
          <w:sz w:val="29"/>
          <w:szCs w:val="29"/>
          <w:lang w:val="uk-UA"/>
        </w:rPr>
        <w:t xml:space="preserve">Тип уроку: </w:t>
      </w:r>
      <w:r>
        <w:rPr>
          <w:rFonts w:eastAsia="Times New Roman"/>
          <w:color w:val="545454"/>
          <w:spacing w:val="-6"/>
          <w:sz w:val="29"/>
          <w:szCs w:val="29"/>
          <w:lang w:val="uk-UA"/>
        </w:rPr>
        <w:t xml:space="preserve">комбінований </w:t>
      </w:r>
      <w:r>
        <w:rPr>
          <w:rFonts w:eastAsia="Times New Roman"/>
          <w:i/>
          <w:iCs/>
          <w:color w:val="545454"/>
          <w:spacing w:val="-5"/>
          <w:sz w:val="29"/>
          <w:szCs w:val="29"/>
          <w:lang w:val="uk-UA"/>
        </w:rPr>
        <w:t xml:space="preserve">Обладнання: </w:t>
      </w:r>
      <w:r>
        <w:rPr>
          <w:rFonts w:eastAsia="Times New Roman"/>
          <w:color w:val="545454"/>
          <w:spacing w:val="-5"/>
          <w:sz w:val="29"/>
          <w:szCs w:val="29"/>
          <w:lang w:val="uk-UA"/>
        </w:rPr>
        <w:t xml:space="preserve">фотографії комет. </w:t>
      </w:r>
      <w:r>
        <w:rPr>
          <w:rFonts w:eastAsia="Times New Roman"/>
          <w:i/>
          <w:iCs/>
          <w:color w:val="545454"/>
          <w:spacing w:val="-6"/>
          <w:sz w:val="29"/>
          <w:szCs w:val="29"/>
          <w:lang w:val="uk-UA"/>
        </w:rPr>
        <w:t xml:space="preserve">Учні повинні мати уявлення про: </w:t>
      </w:r>
      <w:r>
        <w:rPr>
          <w:rFonts w:eastAsia="Times New Roman"/>
          <w:color w:val="545454"/>
          <w:spacing w:val="-6"/>
          <w:sz w:val="29"/>
          <w:szCs w:val="29"/>
          <w:lang w:val="uk-UA"/>
        </w:rPr>
        <w:t>природу та історію відкриття малих тіл сонячної</w:t>
      </w:r>
    </w:p>
    <w:p w:rsidR="00BE595F" w:rsidRDefault="00BE595F" w:rsidP="00BE595F">
      <w:pPr>
        <w:shd w:val="clear" w:color="auto" w:fill="FFFFFF"/>
        <w:spacing w:before="10" w:line="317" w:lineRule="exact"/>
        <w:ind w:left="144" w:right="1075" w:firstLine="480"/>
      </w:pPr>
      <w:r>
        <w:rPr>
          <w:rFonts w:eastAsia="Times New Roman"/>
          <w:color w:val="545454"/>
          <w:spacing w:val="-8"/>
          <w:sz w:val="29"/>
          <w:szCs w:val="29"/>
          <w:lang w:val="uk-UA"/>
        </w:rPr>
        <w:t xml:space="preserve">системи. </w:t>
      </w:r>
      <w:r>
        <w:rPr>
          <w:rFonts w:eastAsia="Times New Roman"/>
          <w:i/>
          <w:iCs/>
          <w:color w:val="545454"/>
          <w:spacing w:val="-8"/>
          <w:sz w:val="29"/>
          <w:szCs w:val="29"/>
          <w:lang w:val="uk-UA"/>
        </w:rPr>
        <w:t xml:space="preserve">Учні повинні знати: </w:t>
      </w:r>
      <w:r>
        <w:rPr>
          <w:rFonts w:eastAsia="Times New Roman"/>
          <w:color w:val="545454"/>
          <w:spacing w:val="-8"/>
          <w:sz w:val="29"/>
          <w:szCs w:val="29"/>
          <w:lang w:val="uk-UA"/>
        </w:rPr>
        <w:t>основні характеристики малих тіл Сонячної системи.</w:t>
      </w:r>
    </w:p>
    <w:p w:rsidR="00BE595F" w:rsidRDefault="00BE595F" w:rsidP="00BE595F">
      <w:pPr>
        <w:shd w:val="clear" w:color="auto" w:fill="FFFFFF"/>
        <w:spacing w:before="322" w:line="317" w:lineRule="exact"/>
        <w:ind w:left="3240"/>
      </w:pPr>
      <w:r>
        <w:rPr>
          <w:rFonts w:eastAsia="Times New Roman"/>
          <w:b/>
          <w:bCs/>
          <w:color w:val="545454"/>
          <w:sz w:val="28"/>
          <w:szCs w:val="28"/>
          <w:lang w:val="uk-UA"/>
        </w:rPr>
        <w:t>Загальна структура та зміст уроку</w:t>
      </w:r>
    </w:p>
    <w:p w:rsidR="00BE595F" w:rsidRDefault="00BE595F" w:rsidP="00BE595F">
      <w:pPr>
        <w:shd w:val="clear" w:color="auto" w:fill="FFFFFF"/>
        <w:spacing w:line="317" w:lineRule="exact"/>
        <w:ind w:left="34"/>
      </w:pPr>
      <w:r>
        <w:rPr>
          <w:color w:val="545454"/>
          <w:sz w:val="28"/>
          <w:szCs w:val="28"/>
          <w:lang w:val="uk-UA"/>
        </w:rPr>
        <w:t xml:space="preserve">/. </w:t>
      </w:r>
      <w:r>
        <w:rPr>
          <w:rFonts w:eastAsia="Times New Roman"/>
          <w:i/>
          <w:iCs/>
          <w:color w:val="545454"/>
          <w:sz w:val="28"/>
          <w:szCs w:val="28"/>
          <w:lang w:val="uk-UA"/>
        </w:rPr>
        <w:t>Організаційний момент.</w:t>
      </w:r>
    </w:p>
    <w:p w:rsidR="00BE595F" w:rsidRDefault="00BE595F" w:rsidP="00BE595F">
      <w:pPr>
        <w:shd w:val="clear" w:color="auto" w:fill="FFFFFF"/>
        <w:spacing w:before="5" w:line="317" w:lineRule="exact"/>
        <w:ind w:left="34"/>
      </w:pPr>
      <w:r>
        <w:rPr>
          <w:i/>
          <w:iCs/>
          <w:color w:val="545454"/>
          <w:sz w:val="28"/>
          <w:szCs w:val="28"/>
          <w:lang w:val="en-US"/>
        </w:rPr>
        <w:t>II</w:t>
      </w:r>
      <w:r w:rsidRPr="007E7242">
        <w:rPr>
          <w:i/>
          <w:iCs/>
          <w:color w:val="545454"/>
          <w:sz w:val="28"/>
          <w:szCs w:val="28"/>
        </w:rPr>
        <w:t xml:space="preserve">. </w:t>
      </w:r>
      <w:r>
        <w:rPr>
          <w:rFonts w:eastAsia="Times New Roman"/>
          <w:i/>
          <w:iCs/>
          <w:color w:val="545454"/>
          <w:sz w:val="28"/>
          <w:szCs w:val="28"/>
          <w:lang w:val="uk-UA"/>
        </w:rPr>
        <w:t>Перевірка домашнього завдання</w:t>
      </w:r>
    </w:p>
    <w:p w:rsidR="00BE595F" w:rsidRDefault="00BE595F" w:rsidP="00BE595F">
      <w:pPr>
        <w:shd w:val="clear" w:color="auto" w:fill="FFFFFF"/>
        <w:spacing w:line="317" w:lineRule="exact"/>
        <w:ind w:left="643" w:right="3763" w:firstLine="4498"/>
      </w:pPr>
      <w:r>
        <w:rPr>
          <w:rFonts w:eastAsia="Times New Roman"/>
          <w:i/>
          <w:iCs/>
          <w:color w:val="545454"/>
          <w:spacing w:val="-5"/>
          <w:sz w:val="29"/>
          <w:szCs w:val="29"/>
          <w:lang w:val="uk-UA"/>
        </w:rPr>
        <w:t xml:space="preserve">Тест </w:t>
      </w:r>
      <w:r>
        <w:rPr>
          <w:rFonts w:eastAsia="Times New Roman"/>
          <w:i/>
          <w:iCs/>
          <w:color w:val="545454"/>
          <w:spacing w:val="-6"/>
          <w:sz w:val="29"/>
          <w:szCs w:val="29"/>
          <w:lang w:val="uk-UA"/>
        </w:rPr>
        <w:t xml:space="preserve">\. Яка </w:t>
      </w:r>
      <w:r>
        <w:rPr>
          <w:rFonts w:eastAsia="Times New Roman"/>
          <w:color w:val="545454"/>
          <w:spacing w:val="-6"/>
          <w:sz w:val="29"/>
          <w:szCs w:val="29"/>
          <w:lang w:val="uk-UA"/>
        </w:rPr>
        <w:t>з планет не належить до земної групи?</w:t>
      </w:r>
    </w:p>
    <w:p w:rsidR="00BE595F" w:rsidRDefault="00BE595F" w:rsidP="00BE595F">
      <w:pPr>
        <w:shd w:val="clear" w:color="auto" w:fill="FFFFFF"/>
        <w:spacing w:line="317" w:lineRule="exact"/>
        <w:ind w:left="1094"/>
      </w:pPr>
      <w:r>
        <w:rPr>
          <w:rFonts w:eastAsia="Times New Roman"/>
          <w:color w:val="545454"/>
          <w:spacing w:val="-1"/>
          <w:sz w:val="29"/>
          <w:szCs w:val="29"/>
          <w:lang w:val="uk-UA"/>
        </w:rPr>
        <w:t>а) Марс; б) Меркурій;      в) Плутон;    г)Венера.</w:t>
      </w:r>
    </w:p>
    <w:p w:rsidR="00BE595F" w:rsidRDefault="00BE595F" w:rsidP="00BE595F">
      <w:pPr>
        <w:shd w:val="clear" w:color="auto" w:fill="FFFFFF"/>
        <w:tabs>
          <w:tab w:val="left" w:pos="850"/>
        </w:tabs>
        <w:spacing w:line="317" w:lineRule="exact"/>
        <w:ind w:left="590"/>
      </w:pPr>
      <w:r>
        <w:rPr>
          <w:color w:val="545454"/>
          <w:spacing w:val="-13"/>
          <w:sz w:val="29"/>
          <w:szCs w:val="29"/>
          <w:lang w:val="uk-UA"/>
        </w:rPr>
        <w:t>2.</w:t>
      </w:r>
      <w:r>
        <w:rPr>
          <w:color w:val="545454"/>
          <w:sz w:val="29"/>
          <w:szCs w:val="29"/>
          <w:lang w:val="uk-UA"/>
        </w:rPr>
        <w:tab/>
      </w:r>
      <w:r>
        <w:rPr>
          <w:rFonts w:eastAsia="Times New Roman"/>
          <w:color w:val="545454"/>
          <w:spacing w:val="-5"/>
          <w:sz w:val="29"/>
          <w:szCs w:val="29"/>
          <w:lang w:val="uk-UA"/>
        </w:rPr>
        <w:t>На якій планеті є Велика Червона Пляма?</w:t>
      </w:r>
    </w:p>
    <w:p w:rsidR="00BE595F" w:rsidRDefault="00BE595F" w:rsidP="00BE595F">
      <w:pPr>
        <w:shd w:val="clear" w:color="auto" w:fill="FFFFFF"/>
        <w:spacing w:before="5" w:line="317" w:lineRule="exact"/>
        <w:ind w:left="1099"/>
      </w:pPr>
      <w:r>
        <w:rPr>
          <w:rFonts w:eastAsia="Times New Roman"/>
          <w:color w:val="545454"/>
          <w:spacing w:val="-6"/>
          <w:sz w:val="29"/>
          <w:szCs w:val="29"/>
          <w:lang w:val="uk-UA"/>
        </w:rPr>
        <w:t>а) Земля; б) Марс;      в) Уран;      г) Юпітер!</w:t>
      </w:r>
    </w:p>
    <w:p w:rsidR="00BE595F" w:rsidRDefault="00BE595F" w:rsidP="00BE595F">
      <w:pPr>
        <w:shd w:val="clear" w:color="auto" w:fill="FFFFFF"/>
        <w:tabs>
          <w:tab w:val="left" w:pos="850"/>
        </w:tabs>
        <w:spacing w:line="317" w:lineRule="exact"/>
        <w:ind w:left="590"/>
      </w:pPr>
      <w:r>
        <w:rPr>
          <w:color w:val="545454"/>
          <w:spacing w:val="-15"/>
          <w:sz w:val="29"/>
          <w:szCs w:val="29"/>
          <w:lang w:val="uk-UA"/>
        </w:rPr>
        <w:t>3.</w:t>
      </w:r>
      <w:r>
        <w:rPr>
          <w:color w:val="545454"/>
          <w:sz w:val="29"/>
          <w:szCs w:val="29"/>
          <w:lang w:val="uk-UA"/>
        </w:rPr>
        <w:tab/>
      </w:r>
      <w:r>
        <w:rPr>
          <w:rFonts w:eastAsia="Times New Roman"/>
          <w:color w:val="545454"/>
          <w:spacing w:val="-5"/>
          <w:sz w:val="29"/>
          <w:szCs w:val="29"/>
          <w:lang w:val="uk-UA"/>
        </w:rPr>
        <w:t>Яка з названих планет має найменше супутників?</w:t>
      </w:r>
    </w:p>
    <w:p w:rsidR="00BE595F" w:rsidRDefault="00BE595F" w:rsidP="00BE595F">
      <w:pPr>
        <w:shd w:val="clear" w:color="auto" w:fill="FFFFFF"/>
        <w:spacing w:line="317" w:lineRule="exact"/>
        <w:ind w:left="1099"/>
      </w:pPr>
      <w:r>
        <w:rPr>
          <w:rFonts w:eastAsia="Times New Roman"/>
          <w:color w:val="545454"/>
          <w:spacing w:val="-3"/>
          <w:sz w:val="29"/>
          <w:szCs w:val="29"/>
          <w:lang w:val="uk-UA"/>
        </w:rPr>
        <w:t>а) Марс; б) Сатурн;   в) Земля;     г)Уран.</w:t>
      </w:r>
    </w:p>
    <w:p w:rsidR="00BE595F" w:rsidRDefault="00BE595F" w:rsidP="00BE595F">
      <w:pPr>
        <w:shd w:val="clear" w:color="auto" w:fill="FFFFFF"/>
        <w:tabs>
          <w:tab w:val="left" w:pos="850"/>
        </w:tabs>
        <w:spacing w:line="317" w:lineRule="exact"/>
        <w:ind w:left="590"/>
      </w:pPr>
      <w:r>
        <w:rPr>
          <w:color w:val="545454"/>
          <w:spacing w:val="-15"/>
          <w:sz w:val="29"/>
          <w:szCs w:val="29"/>
          <w:lang w:val="uk-UA"/>
        </w:rPr>
        <w:t>4.</w:t>
      </w:r>
      <w:r>
        <w:rPr>
          <w:color w:val="545454"/>
          <w:sz w:val="29"/>
          <w:szCs w:val="29"/>
          <w:lang w:val="uk-UA"/>
        </w:rPr>
        <w:tab/>
      </w:r>
      <w:r>
        <w:rPr>
          <w:rFonts w:eastAsia="Times New Roman"/>
          <w:color w:val="545454"/>
          <w:spacing w:val="-6"/>
          <w:sz w:val="29"/>
          <w:szCs w:val="29"/>
          <w:lang w:val="uk-UA"/>
        </w:rPr>
        <w:t>Хто відкрив планету Уран?</w:t>
      </w:r>
    </w:p>
    <w:p w:rsidR="00BE595F" w:rsidRDefault="00BE595F" w:rsidP="00BE595F">
      <w:pPr>
        <w:shd w:val="clear" w:color="auto" w:fill="FFFFFF"/>
        <w:spacing w:line="317" w:lineRule="exact"/>
        <w:ind w:left="874"/>
      </w:pPr>
      <w:r>
        <w:rPr>
          <w:rFonts w:eastAsia="Times New Roman"/>
          <w:color w:val="545454"/>
          <w:spacing w:val="-6"/>
          <w:sz w:val="29"/>
          <w:szCs w:val="29"/>
          <w:lang w:val="uk-UA"/>
        </w:rPr>
        <w:t xml:space="preserve">а) Галілей; б) </w:t>
      </w:r>
      <w:proofErr w:type="spellStart"/>
      <w:r>
        <w:rPr>
          <w:rFonts w:eastAsia="Times New Roman"/>
          <w:color w:val="545454"/>
          <w:spacing w:val="-6"/>
          <w:sz w:val="29"/>
          <w:szCs w:val="29"/>
          <w:lang w:val="uk-UA"/>
        </w:rPr>
        <w:t>Гершель</w:t>
      </w:r>
      <w:proofErr w:type="spellEnd"/>
      <w:r>
        <w:rPr>
          <w:rFonts w:eastAsia="Times New Roman"/>
          <w:color w:val="545454"/>
          <w:spacing w:val="-6"/>
          <w:sz w:val="29"/>
          <w:szCs w:val="29"/>
          <w:lang w:val="uk-UA"/>
        </w:rPr>
        <w:t xml:space="preserve">; в) Ньютон; г) </w:t>
      </w:r>
      <w:proofErr w:type="spellStart"/>
      <w:r>
        <w:rPr>
          <w:rFonts w:eastAsia="Times New Roman"/>
          <w:color w:val="545454"/>
          <w:spacing w:val="-6"/>
          <w:sz w:val="29"/>
          <w:szCs w:val="29"/>
          <w:lang w:val="uk-UA"/>
        </w:rPr>
        <w:t>Гюйгенс</w:t>
      </w:r>
      <w:proofErr w:type="spellEnd"/>
      <w:r>
        <w:rPr>
          <w:rFonts w:eastAsia="Times New Roman"/>
          <w:color w:val="545454"/>
          <w:spacing w:val="-6"/>
          <w:sz w:val="29"/>
          <w:szCs w:val="29"/>
          <w:lang w:val="uk-UA"/>
        </w:rPr>
        <w:t>.</w:t>
      </w:r>
    </w:p>
    <w:p w:rsidR="00BE595F" w:rsidRDefault="00BE595F" w:rsidP="00BE595F">
      <w:pPr>
        <w:shd w:val="clear" w:color="auto" w:fill="FFFFFF"/>
        <w:tabs>
          <w:tab w:val="left" w:pos="850"/>
        </w:tabs>
        <w:spacing w:line="317" w:lineRule="exact"/>
        <w:ind w:left="590"/>
      </w:pPr>
      <w:r>
        <w:rPr>
          <w:color w:val="545454"/>
          <w:spacing w:val="-20"/>
          <w:sz w:val="29"/>
          <w:szCs w:val="29"/>
          <w:lang w:val="uk-UA"/>
        </w:rPr>
        <w:t>5.</w:t>
      </w:r>
      <w:r>
        <w:rPr>
          <w:color w:val="545454"/>
          <w:sz w:val="29"/>
          <w:szCs w:val="29"/>
          <w:lang w:val="uk-UA"/>
        </w:rPr>
        <w:tab/>
      </w:r>
      <w:r>
        <w:rPr>
          <w:rFonts w:eastAsia="Times New Roman"/>
          <w:color w:val="545454"/>
          <w:spacing w:val="-6"/>
          <w:sz w:val="29"/>
          <w:szCs w:val="29"/>
          <w:lang w:val="uk-UA"/>
        </w:rPr>
        <w:t>На якій із планет розташований вулкан Олімп?</w:t>
      </w:r>
    </w:p>
    <w:p w:rsidR="00BE595F" w:rsidRDefault="00BE595F" w:rsidP="00BE595F">
      <w:pPr>
        <w:shd w:val="clear" w:color="auto" w:fill="FFFFFF"/>
        <w:spacing w:before="5" w:line="317" w:lineRule="exact"/>
        <w:ind w:left="941"/>
      </w:pPr>
      <w:r>
        <w:rPr>
          <w:rFonts w:eastAsia="Times New Roman"/>
          <w:color w:val="545454"/>
          <w:sz w:val="29"/>
          <w:szCs w:val="29"/>
          <w:lang w:val="uk-UA"/>
        </w:rPr>
        <w:t>а) Марс;   б) Меркурій;      в) Земля;      г)Венера.</w:t>
      </w:r>
    </w:p>
    <w:p w:rsidR="00BE595F" w:rsidRDefault="00BE595F" w:rsidP="00BE595F">
      <w:pPr>
        <w:shd w:val="clear" w:color="auto" w:fill="FFFFFF"/>
        <w:tabs>
          <w:tab w:val="left" w:pos="850"/>
        </w:tabs>
        <w:spacing w:line="317" w:lineRule="exact"/>
        <w:ind w:left="590"/>
      </w:pPr>
      <w:r>
        <w:rPr>
          <w:color w:val="545454"/>
          <w:spacing w:val="-20"/>
          <w:sz w:val="29"/>
          <w:szCs w:val="29"/>
          <w:lang w:val="uk-UA"/>
        </w:rPr>
        <w:t>6.</w:t>
      </w:r>
      <w:r>
        <w:rPr>
          <w:color w:val="545454"/>
          <w:sz w:val="29"/>
          <w:szCs w:val="29"/>
          <w:lang w:val="uk-UA"/>
        </w:rPr>
        <w:tab/>
      </w:r>
      <w:r>
        <w:rPr>
          <w:rFonts w:eastAsia="Times New Roman"/>
          <w:color w:val="545454"/>
          <w:spacing w:val="-5"/>
          <w:sz w:val="29"/>
          <w:szCs w:val="29"/>
          <w:lang w:val="uk-UA"/>
        </w:rPr>
        <w:t>Яка з планет розташована між Юпітером і Ураном?</w:t>
      </w:r>
    </w:p>
    <w:p w:rsidR="00BE595F" w:rsidRDefault="00BE595F" w:rsidP="00BE595F">
      <w:pPr>
        <w:shd w:val="clear" w:color="auto" w:fill="FFFFFF"/>
        <w:spacing w:before="5" w:line="317" w:lineRule="exact"/>
        <w:ind w:left="1018"/>
      </w:pPr>
      <w:r>
        <w:rPr>
          <w:rFonts w:eastAsia="Times New Roman"/>
          <w:color w:val="545454"/>
          <w:sz w:val="29"/>
          <w:szCs w:val="29"/>
          <w:lang w:val="uk-UA"/>
        </w:rPr>
        <w:t>а) Марс; б) Плутон; в) Нептун;  г) Сатурн.</w:t>
      </w:r>
    </w:p>
    <w:p w:rsidR="00BE595F" w:rsidRDefault="00BE595F" w:rsidP="00BE595F">
      <w:pPr>
        <w:shd w:val="clear" w:color="auto" w:fill="FFFFFF"/>
        <w:tabs>
          <w:tab w:val="left" w:pos="850"/>
        </w:tabs>
        <w:spacing w:line="317" w:lineRule="exact"/>
        <w:ind w:left="850" w:right="1613" w:hanging="259"/>
      </w:pPr>
      <w:r>
        <w:rPr>
          <w:color w:val="545454"/>
          <w:spacing w:val="-22"/>
          <w:sz w:val="29"/>
          <w:szCs w:val="29"/>
          <w:lang w:val="uk-UA"/>
        </w:rPr>
        <w:t>7.</w:t>
      </w:r>
      <w:r>
        <w:rPr>
          <w:color w:val="545454"/>
          <w:sz w:val="29"/>
          <w:szCs w:val="29"/>
          <w:lang w:val="uk-UA"/>
        </w:rPr>
        <w:tab/>
      </w:r>
      <w:r>
        <w:rPr>
          <w:rFonts w:eastAsia="Times New Roman"/>
          <w:color w:val="545454"/>
          <w:spacing w:val="-8"/>
          <w:sz w:val="29"/>
          <w:szCs w:val="29"/>
          <w:lang w:val="uk-UA"/>
        </w:rPr>
        <w:t>Уміст якої речовини в атмосфері спричиняє парниковий ефект?</w:t>
      </w:r>
      <w:r>
        <w:rPr>
          <w:rFonts w:eastAsia="Times New Roman"/>
          <w:color w:val="545454"/>
          <w:spacing w:val="-8"/>
          <w:sz w:val="29"/>
          <w:szCs w:val="29"/>
          <w:lang w:val="uk-UA"/>
        </w:rPr>
        <w:br/>
      </w:r>
      <w:r>
        <w:rPr>
          <w:rFonts w:eastAsia="Times New Roman"/>
          <w:color w:val="545454"/>
          <w:spacing w:val="-6"/>
          <w:sz w:val="29"/>
          <w:szCs w:val="29"/>
          <w:lang w:val="uk-UA"/>
        </w:rPr>
        <w:t>а) Кисень;б) вуглекислий газ;</w:t>
      </w:r>
    </w:p>
    <w:p w:rsidR="00BE595F" w:rsidRDefault="00BE595F" w:rsidP="00BE595F">
      <w:pPr>
        <w:shd w:val="clear" w:color="auto" w:fill="FFFFFF"/>
        <w:spacing w:line="317" w:lineRule="exact"/>
        <w:ind w:left="1018"/>
      </w:pPr>
      <w:r>
        <w:rPr>
          <w:rFonts w:eastAsia="Times New Roman"/>
          <w:color w:val="545454"/>
          <w:spacing w:val="-4"/>
          <w:sz w:val="29"/>
          <w:szCs w:val="29"/>
          <w:lang w:val="uk-UA"/>
        </w:rPr>
        <w:t>в) метан; г) етиловий спирт.</w:t>
      </w:r>
    </w:p>
    <w:p w:rsidR="00BE595F" w:rsidRDefault="00BE595F" w:rsidP="00BE595F">
      <w:pPr>
        <w:shd w:val="clear" w:color="auto" w:fill="FFFFFF"/>
        <w:tabs>
          <w:tab w:val="left" w:pos="850"/>
        </w:tabs>
        <w:spacing w:line="317" w:lineRule="exact"/>
        <w:ind w:left="590"/>
      </w:pPr>
      <w:r>
        <w:rPr>
          <w:color w:val="545454"/>
          <w:spacing w:val="-22"/>
          <w:sz w:val="29"/>
          <w:szCs w:val="29"/>
          <w:lang w:val="uk-UA"/>
        </w:rPr>
        <w:t>8.</w:t>
      </w:r>
      <w:r>
        <w:rPr>
          <w:color w:val="545454"/>
          <w:sz w:val="29"/>
          <w:szCs w:val="29"/>
          <w:lang w:val="uk-UA"/>
        </w:rPr>
        <w:tab/>
      </w:r>
      <w:r>
        <w:rPr>
          <w:rFonts w:eastAsia="Times New Roman"/>
          <w:color w:val="545454"/>
          <w:spacing w:val="-4"/>
          <w:sz w:val="29"/>
          <w:szCs w:val="29"/>
          <w:lang w:val="uk-UA"/>
        </w:rPr>
        <w:t>Яка із планет не є планетою-гігантом?</w:t>
      </w:r>
    </w:p>
    <w:p w:rsidR="00BE595F" w:rsidRDefault="00BE595F" w:rsidP="00BE595F">
      <w:pPr>
        <w:shd w:val="clear" w:color="auto" w:fill="FFFFFF"/>
        <w:spacing w:line="317" w:lineRule="exact"/>
        <w:ind w:left="998"/>
      </w:pPr>
      <w:r>
        <w:rPr>
          <w:rFonts w:eastAsia="Times New Roman"/>
          <w:color w:val="545454"/>
          <w:spacing w:val="-2"/>
          <w:sz w:val="29"/>
          <w:szCs w:val="29"/>
          <w:lang w:val="uk-UA"/>
        </w:rPr>
        <w:t>а) Марс;  б) Уран;      в) Нептун;  г) Сатурн.</w:t>
      </w:r>
    </w:p>
    <w:p w:rsidR="00BE595F" w:rsidRDefault="00BE595F" w:rsidP="00BE595F">
      <w:pPr>
        <w:shd w:val="clear" w:color="auto" w:fill="FFFFFF"/>
        <w:tabs>
          <w:tab w:val="left" w:pos="850"/>
        </w:tabs>
        <w:spacing w:before="10" w:line="317" w:lineRule="exact"/>
        <w:ind w:left="590"/>
      </w:pPr>
      <w:r>
        <w:rPr>
          <w:color w:val="545454"/>
          <w:spacing w:val="-14"/>
          <w:sz w:val="29"/>
          <w:szCs w:val="29"/>
          <w:lang w:val="uk-UA"/>
        </w:rPr>
        <w:t>9.</w:t>
      </w:r>
      <w:r>
        <w:rPr>
          <w:color w:val="545454"/>
          <w:sz w:val="29"/>
          <w:szCs w:val="29"/>
          <w:lang w:val="uk-UA"/>
        </w:rPr>
        <w:tab/>
      </w:r>
      <w:r>
        <w:rPr>
          <w:rFonts w:eastAsia="Times New Roman"/>
          <w:color w:val="545454"/>
          <w:spacing w:val="-6"/>
          <w:sz w:val="29"/>
          <w:szCs w:val="29"/>
          <w:lang w:val="uk-UA"/>
        </w:rPr>
        <w:t>Яка планета є найбільшою у Сонячній системі?</w:t>
      </w:r>
    </w:p>
    <w:p w:rsidR="00BE595F" w:rsidRDefault="00BE595F" w:rsidP="00BE595F">
      <w:pPr>
        <w:shd w:val="clear" w:color="auto" w:fill="FFFFFF"/>
        <w:spacing w:line="317" w:lineRule="exact"/>
        <w:ind w:left="931"/>
      </w:pPr>
      <w:r>
        <w:rPr>
          <w:rFonts w:eastAsia="Times New Roman"/>
          <w:color w:val="545454"/>
          <w:spacing w:val="-4"/>
          <w:sz w:val="29"/>
          <w:szCs w:val="29"/>
          <w:lang w:val="uk-UA"/>
        </w:rPr>
        <w:lastRenderedPageBreak/>
        <w:t>а) Сатурн; б) Юпітер; в) Земля;     г) Нептун.</w:t>
      </w:r>
    </w:p>
    <w:p w:rsidR="00BE595F" w:rsidRDefault="00BE595F" w:rsidP="00BE595F">
      <w:pPr>
        <w:shd w:val="clear" w:color="auto" w:fill="FFFFFF"/>
        <w:tabs>
          <w:tab w:val="left" w:pos="931"/>
        </w:tabs>
        <w:spacing w:line="317" w:lineRule="exact"/>
        <w:ind w:left="931" w:right="2688" w:hanging="312"/>
      </w:pPr>
      <w:r>
        <w:rPr>
          <w:color w:val="545454"/>
          <w:spacing w:val="-24"/>
          <w:sz w:val="29"/>
          <w:szCs w:val="29"/>
          <w:lang w:val="uk-UA"/>
        </w:rPr>
        <w:t>10.</w:t>
      </w:r>
      <w:r>
        <w:rPr>
          <w:color w:val="545454"/>
          <w:sz w:val="29"/>
          <w:szCs w:val="29"/>
          <w:lang w:val="uk-UA"/>
        </w:rPr>
        <w:tab/>
      </w:r>
      <w:r>
        <w:rPr>
          <w:rFonts w:eastAsia="Times New Roman"/>
          <w:color w:val="545454"/>
          <w:spacing w:val="-7"/>
          <w:sz w:val="29"/>
          <w:szCs w:val="29"/>
          <w:lang w:val="uk-UA"/>
        </w:rPr>
        <w:t>Який супутник є найбільшим у Сонячній системі?</w:t>
      </w:r>
      <w:r>
        <w:rPr>
          <w:rFonts w:eastAsia="Times New Roman"/>
          <w:color w:val="545454"/>
          <w:spacing w:val="-7"/>
          <w:sz w:val="29"/>
          <w:szCs w:val="29"/>
          <w:lang w:val="uk-UA"/>
        </w:rPr>
        <w:br/>
      </w:r>
      <w:r>
        <w:rPr>
          <w:rFonts w:eastAsia="Times New Roman"/>
          <w:color w:val="545454"/>
          <w:spacing w:val="-2"/>
          <w:sz w:val="29"/>
          <w:szCs w:val="29"/>
          <w:lang w:val="uk-UA"/>
        </w:rPr>
        <w:t>а)</w:t>
      </w:r>
      <w:proofErr w:type="spellStart"/>
      <w:r>
        <w:rPr>
          <w:rFonts w:eastAsia="Times New Roman"/>
          <w:color w:val="545454"/>
          <w:spacing w:val="-2"/>
          <w:sz w:val="29"/>
          <w:szCs w:val="29"/>
          <w:lang w:val="uk-UA"/>
        </w:rPr>
        <w:t>Ганімед</w:t>
      </w:r>
      <w:proofErr w:type="spellEnd"/>
      <w:r>
        <w:rPr>
          <w:rFonts w:eastAsia="Times New Roman"/>
          <w:color w:val="545454"/>
          <w:spacing w:val="-2"/>
          <w:sz w:val="29"/>
          <w:szCs w:val="29"/>
          <w:lang w:val="uk-UA"/>
        </w:rPr>
        <w:t>;         б) Місяць;   в) Титан;     г)Фобос.</w:t>
      </w:r>
    </w:p>
    <w:p w:rsidR="00BE595F" w:rsidRDefault="00BE595F" w:rsidP="00BE595F">
      <w:pPr>
        <w:shd w:val="clear" w:color="auto" w:fill="FFFFFF"/>
        <w:tabs>
          <w:tab w:val="left" w:pos="979"/>
        </w:tabs>
        <w:spacing w:line="317" w:lineRule="exact"/>
        <w:ind w:left="859" w:right="4301" w:hanging="250"/>
      </w:pPr>
      <w:r>
        <w:rPr>
          <w:color w:val="545454"/>
          <w:spacing w:val="-24"/>
          <w:sz w:val="29"/>
          <w:szCs w:val="29"/>
          <w:lang w:val="uk-UA"/>
        </w:rPr>
        <w:t>11.</w:t>
      </w:r>
      <w:r>
        <w:rPr>
          <w:color w:val="545454"/>
          <w:sz w:val="29"/>
          <w:szCs w:val="29"/>
          <w:lang w:val="uk-UA"/>
        </w:rPr>
        <w:tab/>
      </w:r>
      <w:r>
        <w:rPr>
          <w:rFonts w:eastAsia="Times New Roman"/>
          <w:color w:val="545454"/>
          <w:spacing w:val="-6"/>
          <w:sz w:val="29"/>
          <w:szCs w:val="29"/>
          <w:lang w:val="uk-UA"/>
        </w:rPr>
        <w:t>Яку особливість має супутник Титан?</w:t>
      </w:r>
      <w:r>
        <w:rPr>
          <w:rFonts w:eastAsia="Times New Roman"/>
          <w:color w:val="545454"/>
          <w:spacing w:val="-6"/>
          <w:sz w:val="29"/>
          <w:szCs w:val="29"/>
          <w:lang w:val="uk-UA"/>
        </w:rPr>
        <w:br/>
      </w:r>
      <w:r>
        <w:rPr>
          <w:rFonts w:eastAsia="Times New Roman"/>
          <w:color w:val="545454"/>
          <w:spacing w:val="-8"/>
          <w:sz w:val="29"/>
          <w:szCs w:val="29"/>
          <w:lang w:val="uk-UA"/>
        </w:rPr>
        <w:t>а) Має найменшу масу;б) має атмосферу;</w:t>
      </w:r>
    </w:p>
    <w:p w:rsidR="00BE595F" w:rsidRDefault="00BE595F" w:rsidP="00BE595F">
      <w:pPr>
        <w:shd w:val="clear" w:color="auto" w:fill="FFFFFF"/>
        <w:spacing w:line="317" w:lineRule="exact"/>
        <w:ind w:left="864"/>
      </w:pPr>
      <w:r>
        <w:rPr>
          <w:rFonts w:eastAsia="Times New Roman"/>
          <w:color w:val="545454"/>
          <w:spacing w:val="-5"/>
          <w:sz w:val="29"/>
          <w:szCs w:val="29"/>
          <w:lang w:val="uk-UA"/>
        </w:rPr>
        <w:t>в) має озера та річки;   г) має свій супутник.</w:t>
      </w:r>
    </w:p>
    <w:p w:rsidR="00BE595F" w:rsidRDefault="00BE595F" w:rsidP="00BE595F">
      <w:pPr>
        <w:shd w:val="clear" w:color="auto" w:fill="FFFFFF"/>
        <w:tabs>
          <w:tab w:val="left" w:pos="979"/>
        </w:tabs>
        <w:spacing w:line="317" w:lineRule="exact"/>
        <w:ind w:left="610"/>
      </w:pPr>
      <w:r>
        <w:rPr>
          <w:color w:val="545454"/>
          <w:spacing w:val="-23"/>
          <w:sz w:val="29"/>
          <w:szCs w:val="29"/>
          <w:lang w:val="uk-UA"/>
        </w:rPr>
        <w:t>12.</w:t>
      </w:r>
      <w:r>
        <w:rPr>
          <w:color w:val="545454"/>
          <w:sz w:val="29"/>
          <w:szCs w:val="29"/>
          <w:lang w:val="uk-UA"/>
        </w:rPr>
        <w:tab/>
      </w:r>
      <w:r>
        <w:rPr>
          <w:rFonts w:eastAsia="Times New Roman"/>
          <w:color w:val="545454"/>
          <w:spacing w:val="-6"/>
          <w:sz w:val="29"/>
          <w:szCs w:val="29"/>
          <w:lang w:val="uk-UA"/>
        </w:rPr>
        <w:t>Рік відкриття якого супутника невідомий?</w:t>
      </w:r>
    </w:p>
    <w:p w:rsidR="00BE595F" w:rsidRDefault="00BE595F" w:rsidP="00BE595F">
      <w:pPr>
        <w:shd w:val="clear" w:color="auto" w:fill="FFFFFF"/>
        <w:spacing w:line="317" w:lineRule="exact"/>
        <w:ind w:right="3226" w:firstLine="859"/>
      </w:pP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а) Фобоса; б) Нереїди; в) Місяця;   г) </w:t>
      </w:r>
      <w:proofErr w:type="spellStart"/>
      <w:r>
        <w:rPr>
          <w:rFonts w:eastAsia="Times New Roman"/>
          <w:color w:val="545454"/>
          <w:spacing w:val="-2"/>
          <w:sz w:val="28"/>
          <w:szCs w:val="28"/>
          <w:lang w:val="uk-UA"/>
        </w:rPr>
        <w:t>Міранди</w:t>
      </w:r>
      <w:proofErr w:type="spellEnd"/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. </w:t>
      </w:r>
      <w:r>
        <w:rPr>
          <w:rFonts w:eastAsia="Times New Roman"/>
          <w:color w:val="545454"/>
          <w:spacing w:val="2"/>
          <w:sz w:val="28"/>
          <w:szCs w:val="28"/>
          <w:lang w:val="uk-UA"/>
        </w:rPr>
        <w:t xml:space="preserve">///. </w:t>
      </w:r>
      <w:r>
        <w:rPr>
          <w:rFonts w:eastAsia="Times New Roman"/>
          <w:i/>
          <w:iCs/>
          <w:color w:val="545454"/>
          <w:spacing w:val="2"/>
          <w:sz w:val="28"/>
          <w:szCs w:val="28"/>
          <w:lang w:val="uk-UA"/>
        </w:rPr>
        <w:t xml:space="preserve">Повідомлення теми, мети уроку </w:t>
      </w:r>
      <w:r>
        <w:rPr>
          <w:rFonts w:eastAsia="Times New Roman"/>
          <w:i/>
          <w:iCs/>
          <w:color w:val="545454"/>
          <w:spacing w:val="1"/>
          <w:sz w:val="28"/>
          <w:szCs w:val="28"/>
          <w:lang w:val="en-US"/>
        </w:rPr>
        <w:t>IV</w:t>
      </w:r>
      <w:r w:rsidRPr="007E7242">
        <w:rPr>
          <w:rFonts w:eastAsia="Times New Roman"/>
          <w:i/>
          <w:iCs/>
          <w:color w:val="545454"/>
          <w:spacing w:val="1"/>
          <w:sz w:val="28"/>
          <w:szCs w:val="28"/>
        </w:rPr>
        <w:t xml:space="preserve">. </w:t>
      </w:r>
      <w:r>
        <w:rPr>
          <w:rFonts w:eastAsia="Times New Roman"/>
          <w:i/>
          <w:iCs/>
          <w:color w:val="545454"/>
          <w:spacing w:val="1"/>
          <w:sz w:val="28"/>
          <w:szCs w:val="28"/>
          <w:lang w:val="uk-UA"/>
        </w:rPr>
        <w:t>Вивчення нового матеріалу</w:t>
      </w:r>
    </w:p>
    <w:p w:rsidR="00BE595F" w:rsidRDefault="00BE595F" w:rsidP="00BE595F">
      <w:pPr>
        <w:shd w:val="clear" w:color="auto" w:fill="FFFFFF"/>
        <w:spacing w:line="317" w:lineRule="exact"/>
        <w:ind w:left="14" w:firstLine="557"/>
        <w:rPr>
          <w:rFonts w:eastAsia="Times New Roman"/>
          <w:i/>
          <w:iCs/>
          <w:color w:val="545454"/>
          <w:spacing w:val="-1"/>
          <w:sz w:val="28"/>
          <w:szCs w:val="28"/>
          <w:lang w:val="uk-UA"/>
        </w:rPr>
      </w:pPr>
      <w:r>
        <w:rPr>
          <w:rFonts w:eastAsia="Times New Roman"/>
          <w:i/>
          <w:iCs/>
          <w:color w:val="545454"/>
          <w:spacing w:val="-1"/>
          <w:sz w:val="28"/>
          <w:szCs w:val="28"/>
          <w:lang w:val="uk-UA"/>
        </w:rPr>
        <w:t>Розповідь учителя про комети та астероїди можна замінити заслуховуванням доповідей учнів, які готували відповідні реферати.</w:t>
      </w:r>
    </w:p>
    <w:p w:rsidR="00BE595F" w:rsidRDefault="00BE595F" w:rsidP="00BE595F">
      <w:pPr>
        <w:shd w:val="clear" w:color="auto" w:fill="FFFFFF"/>
        <w:spacing w:before="5" w:line="317" w:lineRule="exact"/>
        <w:ind w:left="53" w:firstLine="571"/>
      </w:pP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У 1766 році німецький фізик та математик Й. </w:t>
      </w:r>
      <w:proofErr w:type="spellStart"/>
      <w:r>
        <w:rPr>
          <w:rFonts w:eastAsia="Times New Roman"/>
          <w:color w:val="545454"/>
          <w:spacing w:val="-2"/>
          <w:sz w:val="28"/>
          <w:szCs w:val="28"/>
          <w:lang w:val="uk-UA"/>
        </w:rPr>
        <w:t>Тиціус</w:t>
      </w:r>
      <w:proofErr w:type="spellEnd"/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 (1729-1796) запропонував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емпіричне правило, згідно з яким наближено визначались відстані від Сонця до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планет. Завдяки працям німецького астронома Й. </w:t>
      </w:r>
      <w:proofErr w:type="spellStart"/>
      <w:r>
        <w:rPr>
          <w:rFonts w:eastAsia="Times New Roman"/>
          <w:color w:val="545454"/>
          <w:spacing w:val="-2"/>
          <w:sz w:val="28"/>
          <w:szCs w:val="28"/>
          <w:lang w:val="uk-UA"/>
        </w:rPr>
        <w:t>Боде</w:t>
      </w:r>
      <w:proofErr w:type="spellEnd"/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 (1747 — 1826) ця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закономірність стала загальновідомою. Правило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Тиціуса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—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Боде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>:</w:t>
      </w:r>
    </w:p>
    <w:p w:rsidR="00BE595F" w:rsidRDefault="00BE595F" w:rsidP="00BE595F">
      <w:pPr>
        <w:shd w:val="clear" w:color="auto" w:fill="FFFFFF"/>
        <w:spacing w:line="317" w:lineRule="exact"/>
        <w:ind w:left="4277"/>
      </w:pP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г = (0,3 -2"+0,4) </w:t>
      </w:r>
      <w:proofErr w:type="spellStart"/>
      <w:r>
        <w:rPr>
          <w:rFonts w:eastAsia="Times New Roman"/>
          <w:color w:val="545454"/>
          <w:spacing w:val="-2"/>
          <w:sz w:val="28"/>
          <w:szCs w:val="28"/>
          <w:lang w:val="uk-UA"/>
        </w:rPr>
        <w:t>а.о</w:t>
      </w:r>
      <w:proofErr w:type="spellEnd"/>
      <w:r>
        <w:rPr>
          <w:rFonts w:eastAsia="Times New Roman"/>
          <w:color w:val="545454"/>
          <w:spacing w:val="-2"/>
          <w:sz w:val="28"/>
          <w:szCs w:val="28"/>
          <w:lang w:val="uk-UA"/>
        </w:rPr>
        <w:t>.</w:t>
      </w:r>
    </w:p>
    <w:p w:rsidR="00BE595F" w:rsidRDefault="00BE595F" w:rsidP="00BE595F">
      <w:pPr>
        <w:shd w:val="clear" w:color="auto" w:fill="FFFFFF"/>
        <w:spacing w:line="317" w:lineRule="exact"/>
        <w:ind w:left="619"/>
      </w:pPr>
      <w:r>
        <w:rPr>
          <w:rFonts w:eastAsia="Times New Roman"/>
          <w:color w:val="545454"/>
          <w:sz w:val="28"/>
          <w:szCs w:val="28"/>
          <w:lang w:val="uk-UA"/>
        </w:rPr>
        <w:t xml:space="preserve">Для Меркурія </w:t>
      </w:r>
      <w:r>
        <w:rPr>
          <w:rFonts w:eastAsia="Times New Roman"/>
          <w:i/>
          <w:iCs/>
          <w:color w:val="545454"/>
          <w:sz w:val="28"/>
          <w:szCs w:val="28"/>
          <w:lang w:val="uk-UA"/>
        </w:rPr>
        <w:t xml:space="preserve">п = - </w:t>
      </w:r>
      <w:proofErr w:type="spellStart"/>
      <w:r>
        <w:rPr>
          <w:rFonts w:eastAsia="Times New Roman"/>
          <w:color w:val="545454"/>
          <w:sz w:val="28"/>
          <w:szCs w:val="28"/>
          <w:lang w:val="uk-UA"/>
        </w:rPr>
        <w:t>оо</w:t>
      </w:r>
      <w:proofErr w:type="spellEnd"/>
      <w:r>
        <w:rPr>
          <w:rFonts w:eastAsia="Times New Roman"/>
          <w:color w:val="545454"/>
          <w:sz w:val="28"/>
          <w:szCs w:val="28"/>
          <w:lang w:val="uk-UA"/>
        </w:rPr>
        <w:t xml:space="preserve">, для Венери </w:t>
      </w:r>
      <w:r>
        <w:rPr>
          <w:rFonts w:eastAsia="Times New Roman"/>
          <w:i/>
          <w:iCs/>
          <w:color w:val="545454"/>
          <w:sz w:val="28"/>
          <w:szCs w:val="28"/>
          <w:lang w:val="uk-UA"/>
        </w:rPr>
        <w:t xml:space="preserve">п -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0, для Землі </w:t>
      </w:r>
      <w:r>
        <w:rPr>
          <w:rFonts w:eastAsia="Times New Roman"/>
          <w:i/>
          <w:iCs/>
          <w:color w:val="545454"/>
          <w:sz w:val="28"/>
          <w:szCs w:val="28"/>
          <w:lang w:val="uk-UA"/>
        </w:rPr>
        <w:t xml:space="preserve">п </w:t>
      </w:r>
      <w:r>
        <w:rPr>
          <w:rFonts w:eastAsia="Times New Roman"/>
          <w:color w:val="545454"/>
          <w:sz w:val="28"/>
          <w:szCs w:val="28"/>
          <w:lang w:val="uk-UA"/>
        </w:rPr>
        <w:t>= 1 і т.д.</w:t>
      </w:r>
    </w:p>
    <w:p w:rsidR="00BE595F" w:rsidRPr="0078459D" w:rsidRDefault="00BE595F" w:rsidP="00BE595F">
      <w:pPr>
        <w:shd w:val="clear" w:color="auto" w:fill="FFFFFF"/>
        <w:spacing w:line="317" w:lineRule="exact"/>
        <w:ind w:left="34" w:firstLine="590"/>
        <w:rPr>
          <w:lang w:val="uk-UA"/>
        </w:rPr>
      </w:pPr>
      <w:r>
        <w:rPr>
          <w:rFonts w:eastAsia="Times New Roman"/>
          <w:color w:val="545454"/>
          <w:sz w:val="28"/>
          <w:szCs w:val="28"/>
          <w:lang w:val="uk-UA"/>
        </w:rPr>
        <w:t xml:space="preserve">Згідно з правилом </w:t>
      </w:r>
      <w:proofErr w:type="spellStart"/>
      <w:r>
        <w:rPr>
          <w:rFonts w:eastAsia="Times New Roman"/>
          <w:color w:val="545454"/>
          <w:sz w:val="28"/>
          <w:szCs w:val="28"/>
          <w:lang w:val="uk-UA"/>
        </w:rPr>
        <w:t>Тиціуса</w:t>
      </w:r>
      <w:proofErr w:type="spellEnd"/>
      <w:r>
        <w:rPr>
          <w:rFonts w:eastAsia="Times New Roman"/>
          <w:color w:val="545454"/>
          <w:sz w:val="28"/>
          <w:szCs w:val="28"/>
          <w:lang w:val="uk-UA"/>
        </w:rPr>
        <w:t xml:space="preserve"> — </w:t>
      </w:r>
      <w:proofErr w:type="spellStart"/>
      <w:r>
        <w:rPr>
          <w:rFonts w:eastAsia="Times New Roman"/>
          <w:color w:val="545454"/>
          <w:sz w:val="28"/>
          <w:szCs w:val="28"/>
          <w:lang w:val="uk-UA"/>
        </w:rPr>
        <w:t>Боде</w:t>
      </w:r>
      <w:proofErr w:type="spellEnd"/>
      <w:r>
        <w:rPr>
          <w:rFonts w:eastAsia="Times New Roman"/>
          <w:color w:val="545454"/>
          <w:sz w:val="28"/>
          <w:szCs w:val="28"/>
          <w:lang w:val="uk-UA"/>
        </w:rPr>
        <w:t xml:space="preserve">, на відстані 2,8 а. о. від Сонця (для </w:t>
      </w:r>
      <w:r>
        <w:rPr>
          <w:rFonts w:eastAsia="Times New Roman"/>
          <w:i/>
          <w:iCs/>
          <w:color w:val="545454"/>
          <w:sz w:val="28"/>
          <w:szCs w:val="28"/>
          <w:lang w:val="uk-UA"/>
        </w:rPr>
        <w:t xml:space="preserve">п =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3) мала б рухатися планета. У 1789 році розпочалися інтенсивні пошуки ще однієї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планети між Марсом та Юпітером, які швидко увінчалися успіхом. 1 січня 1801 року італійський астроном Дж.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Піацці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(1746-1826) виявив у телескоп зореподібний об'єкт 7-ї зоряної величини, який рухався сузір'ям Тельця. Орбіта світила виявилася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планетною. </w:t>
      </w:r>
      <w:proofErr w:type="spellStart"/>
      <w:r>
        <w:rPr>
          <w:rFonts w:eastAsia="Times New Roman"/>
          <w:color w:val="545454"/>
          <w:sz w:val="28"/>
          <w:szCs w:val="28"/>
          <w:lang w:val="uk-UA"/>
        </w:rPr>
        <w:t>Піацці</w:t>
      </w:r>
      <w:proofErr w:type="spellEnd"/>
      <w:r>
        <w:rPr>
          <w:rFonts w:eastAsia="Times New Roman"/>
          <w:color w:val="545454"/>
          <w:sz w:val="28"/>
          <w:szCs w:val="28"/>
          <w:lang w:val="uk-UA"/>
        </w:rPr>
        <w:t xml:space="preserve"> назвав відкриту планету </w:t>
      </w:r>
      <w:proofErr w:type="spellStart"/>
      <w:r>
        <w:rPr>
          <w:rFonts w:eastAsia="Times New Roman"/>
          <w:color w:val="545454"/>
          <w:sz w:val="28"/>
          <w:szCs w:val="28"/>
          <w:lang w:val="uk-UA"/>
        </w:rPr>
        <w:t>Церерою</w:t>
      </w:r>
      <w:proofErr w:type="spellEnd"/>
      <w:r>
        <w:rPr>
          <w:rFonts w:eastAsia="Times New Roman"/>
          <w:color w:val="545454"/>
          <w:sz w:val="28"/>
          <w:szCs w:val="28"/>
          <w:lang w:val="uk-UA"/>
        </w:rPr>
        <w:t xml:space="preserve">. 28 березня 1802 року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німецький астроном та лікар В.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Ольберс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(1758-1840) виявив ще одну малу планету —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Палладу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. Ще за п'ять років були відкриті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Юнона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та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Веста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. Малий блиск вказував на відносно незначні розміри виявлених об'єктів, їх назвали </w:t>
      </w:r>
      <w:r>
        <w:rPr>
          <w:rFonts w:eastAsia="Times New Roman"/>
          <w:i/>
          <w:iCs/>
          <w:color w:val="545454"/>
          <w:spacing w:val="-1"/>
          <w:sz w:val="28"/>
          <w:szCs w:val="28"/>
          <w:lang w:val="uk-UA"/>
        </w:rPr>
        <w:t xml:space="preserve">малими планетами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або,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за пропозицією Вільяма </w:t>
      </w:r>
      <w:proofErr w:type="spellStart"/>
      <w:r>
        <w:rPr>
          <w:rFonts w:eastAsia="Times New Roman"/>
          <w:color w:val="545454"/>
          <w:spacing w:val="-2"/>
          <w:sz w:val="28"/>
          <w:szCs w:val="28"/>
          <w:lang w:val="uk-UA"/>
        </w:rPr>
        <w:t>Гершеля</w:t>
      </w:r>
      <w:proofErr w:type="spellEnd"/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, </w:t>
      </w:r>
      <w:r>
        <w:rPr>
          <w:rFonts w:eastAsia="Times New Roman"/>
          <w:b/>
          <w:bCs/>
          <w:i/>
          <w:iCs/>
          <w:color w:val="545454"/>
          <w:spacing w:val="-2"/>
          <w:sz w:val="28"/>
          <w:szCs w:val="28"/>
          <w:lang w:val="uk-UA"/>
        </w:rPr>
        <w:t xml:space="preserve">астероїдами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(від грецького </w:t>
      </w:r>
      <w:proofErr w:type="spellStart"/>
      <w:r>
        <w:rPr>
          <w:rFonts w:eastAsia="Times New Roman"/>
          <w:color w:val="545454"/>
          <w:spacing w:val="-2"/>
          <w:sz w:val="28"/>
          <w:szCs w:val="28"/>
          <w:lang w:val="uk-UA"/>
        </w:rPr>
        <w:t>азіег</w:t>
      </w:r>
      <w:proofErr w:type="spellEnd"/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 — </w:t>
      </w:r>
      <w:r>
        <w:rPr>
          <w:rFonts w:eastAsia="Times New Roman"/>
          <w:i/>
          <w:iCs/>
          <w:color w:val="545454"/>
          <w:spacing w:val="-2"/>
          <w:sz w:val="28"/>
          <w:szCs w:val="28"/>
          <w:lang w:val="uk-UA"/>
        </w:rPr>
        <w:t xml:space="preserve">зоря, </w:t>
      </w:r>
      <w:proofErr w:type="spellStart"/>
      <w:r>
        <w:rPr>
          <w:rFonts w:eastAsia="Times New Roman"/>
          <w:color w:val="545454"/>
          <w:spacing w:val="-2"/>
          <w:sz w:val="28"/>
          <w:szCs w:val="28"/>
          <w:lang w:val="uk-UA"/>
        </w:rPr>
        <w:t>еісіоз</w:t>
      </w:r>
      <w:proofErr w:type="spellEnd"/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 — </w:t>
      </w:r>
      <w:r>
        <w:rPr>
          <w:rFonts w:eastAsia="Times New Roman"/>
          <w:i/>
          <w:iCs/>
          <w:color w:val="545454"/>
          <w:spacing w:val="-5"/>
          <w:sz w:val="28"/>
          <w:szCs w:val="28"/>
          <w:lang w:val="uk-UA"/>
        </w:rPr>
        <w:t>вигляд).</w:t>
      </w:r>
    </w:p>
    <w:p w:rsidR="00BE595F" w:rsidRDefault="00BE595F" w:rsidP="00BE595F">
      <w:pPr>
        <w:shd w:val="clear" w:color="auto" w:fill="FFFFFF"/>
        <w:spacing w:line="317" w:lineRule="exact"/>
        <w:ind w:left="29" w:firstLine="576"/>
      </w:pPr>
      <w:r>
        <w:rPr>
          <w:rFonts w:eastAsia="Times New Roman"/>
          <w:color w:val="545454"/>
          <w:sz w:val="28"/>
          <w:szCs w:val="28"/>
          <w:lang w:val="uk-UA"/>
        </w:rPr>
        <w:t xml:space="preserve">До 1890 року візуальними методами відкрили близько 320 астероїдів. У 1891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році німецький астроном М. Вольф (1863-1932) запропонував фотографічний метод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пошуків: при 2-3 годинній експозиції зображення зір на фотоплівці виходили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точковими, а слід рухомого астероїда — невеликою рискою. Відтоді кількість відкритих малих планет різко зростає. Зараз відомо понад 15000 астероїдів, але вчені </w:t>
      </w:r>
      <w:r>
        <w:rPr>
          <w:rFonts w:eastAsia="Times New Roman"/>
          <w:color w:val="545454"/>
          <w:sz w:val="28"/>
          <w:szCs w:val="28"/>
          <w:lang w:val="uk-UA"/>
        </w:rPr>
        <w:t>вважають що в Сонячній системі їх сотні тисяч. Зауважимо, що астрономи Кримської астрофізичної обсерваторії відкрили понад 550 малих планет.</w:t>
      </w:r>
    </w:p>
    <w:p w:rsidR="00BE595F" w:rsidRDefault="00BE595F" w:rsidP="00BE595F">
      <w:pPr>
        <w:shd w:val="clear" w:color="auto" w:fill="FFFFFF"/>
        <w:spacing w:line="317" w:lineRule="exact"/>
        <w:ind w:left="24" w:firstLine="571"/>
      </w:pP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Переважна більшість (98%) малих планет рухається між орбітами Марса та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Юпітера, на середніх відстанях від Сонця від 2,06 до 4,30 а. о., утворюючи </w:t>
      </w:r>
      <w:r>
        <w:rPr>
          <w:rFonts w:eastAsia="Times New Roman"/>
          <w:b/>
          <w:bCs/>
          <w:i/>
          <w:iCs/>
          <w:color w:val="545454"/>
          <w:spacing w:val="-1"/>
          <w:sz w:val="28"/>
          <w:szCs w:val="28"/>
          <w:lang w:val="uk-UA"/>
        </w:rPr>
        <w:t xml:space="preserve">пояс </w:t>
      </w:r>
      <w:r>
        <w:rPr>
          <w:rFonts w:eastAsia="Times New Roman"/>
          <w:b/>
          <w:bCs/>
          <w:i/>
          <w:iCs/>
          <w:color w:val="545454"/>
          <w:sz w:val="28"/>
          <w:szCs w:val="28"/>
          <w:lang w:val="uk-UA"/>
        </w:rPr>
        <w:t xml:space="preserve">астероїдів.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За однією гіпотезою, ці астероїди — рештки великої планети, що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рухалась між Марсом і Юпітером, і була зруйнована чи то гравітацією Юпітера, чи то катастрофічними зіткненнями з великим космічним тілом. Гіпотетична планета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>навіть отримала назву Фаетон. Все ж переважає думка про неможливість формування великої планети поблизу Юпітера через його припливні сили.</w:t>
      </w:r>
    </w:p>
    <w:p w:rsidR="00BE595F" w:rsidRDefault="00BE595F" w:rsidP="00BE595F">
      <w:pPr>
        <w:shd w:val="clear" w:color="auto" w:fill="FFFFFF"/>
        <w:spacing w:line="317" w:lineRule="exact"/>
        <w:ind w:left="10" w:firstLine="581"/>
      </w:pPr>
      <w:r>
        <w:rPr>
          <w:rFonts w:eastAsia="Times New Roman"/>
          <w:color w:val="545454"/>
          <w:spacing w:val="-1"/>
          <w:sz w:val="28"/>
          <w:szCs w:val="28"/>
          <w:lang w:val="uk-UA"/>
        </w:rPr>
        <w:lastRenderedPageBreak/>
        <w:t xml:space="preserve">Сумарна маса всіх астероїдів, імовірно, не перевищує 0,001 </w:t>
      </w:r>
      <w:r>
        <w:rPr>
          <w:rFonts w:eastAsia="Times New Roman"/>
          <w:i/>
          <w:iCs/>
          <w:color w:val="545454"/>
          <w:spacing w:val="-1"/>
          <w:sz w:val="28"/>
          <w:szCs w:val="28"/>
          <w:lang w:val="uk-UA"/>
        </w:rPr>
        <w:t xml:space="preserve">М 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Найбільшу масу </w:t>
      </w:r>
      <w:r>
        <w:rPr>
          <w:rFonts w:eastAsia="Times New Roman"/>
          <w:color w:val="545454"/>
          <w:spacing w:val="-4"/>
          <w:sz w:val="28"/>
          <w:szCs w:val="28"/>
          <w:lang w:val="uk-UA"/>
        </w:rPr>
        <w:t xml:space="preserve">має </w:t>
      </w:r>
      <w:proofErr w:type="spellStart"/>
      <w:r>
        <w:rPr>
          <w:rFonts w:eastAsia="Times New Roman"/>
          <w:color w:val="545454"/>
          <w:spacing w:val="-4"/>
          <w:sz w:val="28"/>
          <w:szCs w:val="28"/>
          <w:lang w:val="uk-UA"/>
        </w:rPr>
        <w:t>Церера</w:t>
      </w:r>
      <w:proofErr w:type="spellEnd"/>
      <w:r>
        <w:rPr>
          <w:rFonts w:eastAsia="Times New Roman"/>
          <w:color w:val="545454"/>
          <w:spacing w:val="-4"/>
          <w:sz w:val="28"/>
          <w:szCs w:val="28"/>
          <w:lang w:val="uk-UA"/>
        </w:rPr>
        <w:t xml:space="preserve"> — 1,5-1 0</w:t>
      </w:r>
      <w:r>
        <w:rPr>
          <w:rFonts w:eastAsia="Times New Roman"/>
          <w:color w:val="545454"/>
          <w:spacing w:val="-4"/>
          <w:sz w:val="28"/>
          <w:szCs w:val="28"/>
          <w:vertAlign w:val="superscript"/>
          <w:lang w:val="uk-UA"/>
        </w:rPr>
        <w:t>21</w:t>
      </w:r>
      <w:r>
        <w:rPr>
          <w:rFonts w:eastAsia="Times New Roman"/>
          <w:color w:val="545454"/>
          <w:spacing w:val="-4"/>
          <w:sz w:val="28"/>
          <w:szCs w:val="28"/>
          <w:lang w:val="uk-UA"/>
        </w:rPr>
        <w:t xml:space="preserve"> кг. Розміри більшості малих планет незначні. Найбільшими є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Церера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(діаметр до 1000 км),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Паллада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(610 км),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Веста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(540 км) І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ГІгІя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(450 км). Тільки 14 астероїдів мають розміри понад 250 км. Усі астероїди (можливо, за винятком найбільших) мають неправильну форму, тобто є брилами твердого </w:t>
      </w:r>
      <w:r>
        <w:rPr>
          <w:rFonts w:eastAsia="Times New Roman"/>
          <w:color w:val="545454"/>
          <w:spacing w:val="-3"/>
          <w:sz w:val="28"/>
          <w:szCs w:val="28"/>
          <w:lang w:val="uk-UA"/>
        </w:rPr>
        <w:t xml:space="preserve">матеріалу. Усі астероїди слабкіші за </w:t>
      </w:r>
      <w:r>
        <w:rPr>
          <w:rFonts w:eastAsia="Times New Roman"/>
          <w:i/>
          <w:iCs/>
          <w:color w:val="545454"/>
          <w:spacing w:val="-3"/>
          <w:sz w:val="28"/>
          <w:szCs w:val="28"/>
          <w:lang w:val="uk-UA"/>
        </w:rPr>
        <w:t xml:space="preserve">б </w:t>
      </w:r>
      <w:r>
        <w:rPr>
          <w:rFonts w:eastAsia="Times New Roman"/>
          <w:i/>
          <w:iCs/>
          <w:color w:val="545454"/>
          <w:spacing w:val="-3"/>
          <w:sz w:val="28"/>
          <w:szCs w:val="28"/>
          <w:vertAlign w:val="superscript"/>
          <w:lang w:val="uk-UA"/>
        </w:rPr>
        <w:t>т</w:t>
      </w:r>
      <w:r>
        <w:rPr>
          <w:rFonts w:eastAsia="Times New Roman"/>
          <w:i/>
          <w:iCs/>
          <w:color w:val="545454"/>
          <w:spacing w:val="-3"/>
          <w:sz w:val="28"/>
          <w:szCs w:val="28"/>
          <w:lang w:val="uk-UA"/>
        </w:rPr>
        <w:t xml:space="preserve">, </w:t>
      </w:r>
      <w:r>
        <w:rPr>
          <w:rFonts w:eastAsia="Times New Roman"/>
          <w:color w:val="545454"/>
          <w:spacing w:val="-3"/>
          <w:sz w:val="28"/>
          <w:szCs w:val="28"/>
          <w:lang w:val="uk-UA"/>
        </w:rPr>
        <w:t xml:space="preserve">їх видно лише в телескоп. Найяскравішою з </w:t>
      </w:r>
      <w:r>
        <w:rPr>
          <w:rFonts w:eastAsia="Times New Roman"/>
          <w:color w:val="545454"/>
          <w:spacing w:val="-4"/>
          <w:sz w:val="28"/>
          <w:szCs w:val="28"/>
          <w:lang w:val="uk-UA"/>
        </w:rPr>
        <w:t xml:space="preserve">малих планет є </w:t>
      </w:r>
      <w:proofErr w:type="spellStart"/>
      <w:r>
        <w:rPr>
          <w:rFonts w:eastAsia="Times New Roman"/>
          <w:color w:val="545454"/>
          <w:spacing w:val="-4"/>
          <w:sz w:val="28"/>
          <w:szCs w:val="28"/>
          <w:lang w:val="uk-UA"/>
        </w:rPr>
        <w:t>Веста</w:t>
      </w:r>
      <w:proofErr w:type="spellEnd"/>
      <w:r>
        <w:rPr>
          <w:rFonts w:eastAsia="Times New Roman"/>
          <w:color w:val="545454"/>
          <w:spacing w:val="-4"/>
          <w:sz w:val="28"/>
          <w:szCs w:val="28"/>
          <w:lang w:val="uk-UA"/>
        </w:rPr>
        <w:t xml:space="preserve"> (6,5 </w:t>
      </w:r>
      <w:r>
        <w:rPr>
          <w:rFonts w:eastAsia="Times New Roman"/>
          <w:color w:val="545454"/>
          <w:spacing w:val="-4"/>
          <w:sz w:val="28"/>
          <w:szCs w:val="28"/>
          <w:vertAlign w:val="superscript"/>
          <w:lang w:val="uk-UA"/>
        </w:rPr>
        <w:t>га</w:t>
      </w:r>
      <w:r>
        <w:rPr>
          <w:rFonts w:eastAsia="Times New Roman"/>
          <w:color w:val="545454"/>
          <w:spacing w:val="-4"/>
          <w:sz w:val="28"/>
          <w:szCs w:val="28"/>
          <w:lang w:val="uk-UA"/>
        </w:rPr>
        <w:t>).</w:t>
      </w:r>
    </w:p>
    <w:p w:rsidR="00BE595F" w:rsidRPr="0078459D" w:rsidRDefault="00BE595F" w:rsidP="00BE595F">
      <w:pPr>
        <w:shd w:val="clear" w:color="auto" w:fill="FFFFFF"/>
        <w:tabs>
          <w:tab w:val="left" w:pos="4046"/>
          <w:tab w:val="left" w:pos="7051"/>
        </w:tabs>
        <w:spacing w:line="317" w:lineRule="exact"/>
        <w:ind w:left="5" w:firstLine="571"/>
        <w:rPr>
          <w:lang w:val="uk-UA"/>
        </w:rPr>
      </w:pPr>
      <w:r>
        <w:rPr>
          <w:rFonts w:eastAsia="Times New Roman"/>
          <w:color w:val="545454"/>
          <w:spacing w:val="-1"/>
          <w:sz w:val="28"/>
          <w:szCs w:val="28"/>
          <w:lang w:val="uk-UA"/>
        </w:rPr>
        <w:t>Є багато астероїдів, траєкторії яких не лежать між Марсом та Юпітером.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br/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>Зокрема, унікальну орбіту має Ікар — у перигелії він долітає до Сонця удвічі ближче,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br/>
      </w:r>
      <w:r>
        <w:rPr>
          <w:rFonts w:eastAsia="Times New Roman"/>
          <w:color w:val="545454"/>
          <w:sz w:val="28"/>
          <w:szCs w:val="28"/>
          <w:lang w:val="uk-UA"/>
        </w:rPr>
        <w:t>ніж Меркурій (нагріваючись до +730°С), а в афелії віддаляється за орбіту Марса.</w:t>
      </w:r>
      <w:r>
        <w:rPr>
          <w:rFonts w:eastAsia="Times New Roman"/>
          <w:color w:val="545454"/>
          <w:sz w:val="28"/>
          <w:szCs w:val="28"/>
          <w:lang w:val="uk-UA"/>
        </w:rPr>
        <w:br/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>Астероїд Гідальго, навпаки, у перигелії перебуває біля Марса, а в афелії добирається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br/>
      </w:r>
      <w:r>
        <w:rPr>
          <w:rFonts w:eastAsia="Times New Roman"/>
          <w:color w:val="545454"/>
          <w:spacing w:val="-4"/>
          <w:sz w:val="28"/>
          <w:szCs w:val="28"/>
          <w:lang w:val="uk-UA"/>
        </w:rPr>
        <w:t>аж за Сатурн.</w:t>
      </w:r>
      <w:r>
        <w:rPr>
          <w:rFonts w:eastAsia="Times New Roman"/>
          <w:color w:val="545454"/>
          <w:sz w:val="28"/>
          <w:szCs w:val="28"/>
          <w:lang w:val="uk-UA"/>
        </w:rPr>
        <w:tab/>
        <w:t>Р</w:t>
      </w:r>
      <w:r>
        <w:rPr>
          <w:rFonts w:eastAsia="Times New Roman"/>
          <w:color w:val="545454"/>
          <w:sz w:val="28"/>
          <w:szCs w:val="28"/>
          <w:lang w:val="uk-UA"/>
        </w:rPr>
        <w:tab/>
      </w:r>
      <w:r>
        <w:rPr>
          <w:rFonts w:eastAsia="Times New Roman"/>
          <w:color w:val="545454"/>
          <w:spacing w:val="-10"/>
          <w:sz w:val="28"/>
          <w:szCs w:val="28"/>
          <w:vertAlign w:val="superscript"/>
          <w:lang w:val="uk-UA"/>
        </w:rPr>
        <w:t>#</w:t>
      </w:r>
      <w:r>
        <w:rPr>
          <w:rFonts w:eastAsia="Times New Roman"/>
          <w:color w:val="545454"/>
          <w:spacing w:val="-10"/>
          <w:sz w:val="28"/>
          <w:szCs w:val="28"/>
          <w:lang w:val="uk-UA"/>
        </w:rPr>
        <w:t>, &lt;*</w:t>
      </w:r>
    </w:p>
    <w:p w:rsidR="00BE595F" w:rsidRPr="0078459D" w:rsidRDefault="00BE595F" w:rsidP="00BE595F">
      <w:pPr>
        <w:shd w:val="clear" w:color="auto" w:fill="FFFFFF"/>
        <w:spacing w:after="211" w:line="317" w:lineRule="exact"/>
        <w:ind w:firstLine="566"/>
        <w:rPr>
          <w:lang w:val="uk-UA"/>
        </w:rPr>
      </w:pPr>
      <w:r>
        <w:rPr>
          <w:rFonts w:eastAsia="Times New Roman"/>
          <w:color w:val="545454"/>
          <w:sz w:val="28"/>
          <w:szCs w:val="28"/>
          <w:lang w:val="uk-UA"/>
        </w:rPr>
        <w:t xml:space="preserve">Жодна з малих планет не має атмосфери, але, виявляється, є астероїди, які мають супутники (американська міжпланетна станція «Галілей» у 1993 році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передала зображення малої планети Іди (поперечником 56 км), біля якої обертається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супутник —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півторакілометрова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брила).</w:t>
      </w:r>
    </w:p>
    <w:p w:rsidR="00BE595F" w:rsidRDefault="00BE595F" w:rsidP="00BE595F">
      <w:pPr>
        <w:shd w:val="clear" w:color="auto" w:fill="FFFFFF"/>
        <w:spacing w:after="211" w:line="317" w:lineRule="exact"/>
        <w:ind w:firstLine="566"/>
        <w:rPr>
          <w:lang w:val="uk-UA"/>
        </w:rPr>
      </w:pPr>
    </w:p>
    <w:p w:rsidR="00BE595F" w:rsidRDefault="00BE595F" w:rsidP="00BE595F">
      <w:pPr>
        <w:shd w:val="clear" w:color="auto" w:fill="FFFFFF"/>
        <w:spacing w:line="317" w:lineRule="exact"/>
        <w:ind w:left="62" w:right="557" w:firstLine="605"/>
      </w:pPr>
      <w:r>
        <w:rPr>
          <w:color w:val="545454"/>
          <w:spacing w:val="-2"/>
          <w:sz w:val="28"/>
          <w:szCs w:val="28"/>
          <w:lang w:val="uk-UA"/>
        </w:rPr>
        <w:t xml:space="preserve">1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листопада 1977 року американський астроном Ч. </w:t>
      </w:r>
      <w:proofErr w:type="spellStart"/>
      <w:r>
        <w:rPr>
          <w:rFonts w:eastAsia="Times New Roman"/>
          <w:color w:val="545454"/>
          <w:spacing w:val="-2"/>
          <w:sz w:val="28"/>
          <w:szCs w:val="28"/>
          <w:lang w:val="uk-UA"/>
        </w:rPr>
        <w:t>Коуелл</w:t>
      </w:r>
      <w:proofErr w:type="spellEnd"/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 виявив астероїд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Хірон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, незвичайний тим, що рухається між Сатурном і Ураном. У 1990-х відкрили ще кілька подібних тіл, що рухаються між орбітами далеких планет. Ці об'єкти назвали «кентаврами». До січня 2000 року було відомо 16 таких астероїдів, 5 із них, досліджені найкраще, отримали назви: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Хірон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, Фол, Несе,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Асбол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та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Харікло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>.</w:t>
      </w:r>
    </w:p>
    <w:p w:rsidR="00BE595F" w:rsidRDefault="00BE595F" w:rsidP="00BE595F">
      <w:pPr>
        <w:shd w:val="clear" w:color="auto" w:fill="FFFFFF"/>
        <w:spacing w:line="317" w:lineRule="exact"/>
        <w:ind w:left="38" w:right="557" w:firstLine="590"/>
      </w:pP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ЗО серпня 1992 року астрономи обсерваторії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Мауна-Кі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(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Гаваї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, СІЛА)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сфотографували малу планету, орбіта якої розташована зовні </w:t>
      </w:r>
      <w:proofErr w:type="spellStart"/>
      <w:r>
        <w:rPr>
          <w:rFonts w:eastAsia="Times New Roman"/>
          <w:color w:val="545454"/>
          <w:sz w:val="28"/>
          <w:szCs w:val="28"/>
          <w:lang w:val="uk-UA"/>
        </w:rPr>
        <w:t>плутонової</w:t>
      </w:r>
      <w:proofErr w:type="spellEnd"/>
      <w:r>
        <w:rPr>
          <w:rFonts w:eastAsia="Times New Roman"/>
          <w:color w:val="545454"/>
          <w:sz w:val="28"/>
          <w:szCs w:val="28"/>
          <w:lang w:val="uk-UA"/>
        </w:rPr>
        <w:t xml:space="preserve">. Згодом виявили цілий рій подібних тіл — пояс </w:t>
      </w:r>
      <w:proofErr w:type="spellStart"/>
      <w:r>
        <w:rPr>
          <w:rFonts w:eastAsia="Times New Roman"/>
          <w:color w:val="545454"/>
          <w:sz w:val="28"/>
          <w:szCs w:val="28"/>
          <w:lang w:val="uk-UA"/>
        </w:rPr>
        <w:t>Койпера</w:t>
      </w:r>
      <w:proofErr w:type="spellEnd"/>
      <w:r>
        <w:rPr>
          <w:rFonts w:eastAsia="Times New Roman"/>
          <w:color w:val="545454"/>
          <w:sz w:val="28"/>
          <w:szCs w:val="28"/>
          <w:lang w:val="uk-UA"/>
        </w:rPr>
        <w:t xml:space="preserve">. До листопада року було відомо понад 400 планетоїдів (так ще називають астероїди поясу </w:t>
      </w:r>
      <w:proofErr w:type="spellStart"/>
      <w:r>
        <w:rPr>
          <w:rFonts w:eastAsia="Times New Roman"/>
          <w:color w:val="545454"/>
          <w:sz w:val="28"/>
          <w:szCs w:val="28"/>
          <w:lang w:val="uk-UA"/>
        </w:rPr>
        <w:t>Койпера</w:t>
      </w:r>
      <w:proofErr w:type="spellEnd"/>
      <w:r>
        <w:rPr>
          <w:rFonts w:eastAsia="Times New Roman"/>
          <w:color w:val="545454"/>
          <w:sz w:val="28"/>
          <w:szCs w:val="28"/>
          <w:lang w:val="uk-UA"/>
        </w:rPr>
        <w:t xml:space="preserve">) — достатньо великих, укритих метановим льодом, брил. На початку 2001 року перший планетоїд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отримав ім'я </w:t>
      </w:r>
      <w:proofErr w:type="spellStart"/>
      <w:r>
        <w:rPr>
          <w:rFonts w:eastAsia="Times New Roman"/>
          <w:color w:val="545454"/>
          <w:spacing w:val="-2"/>
          <w:sz w:val="28"/>
          <w:szCs w:val="28"/>
          <w:lang w:val="uk-UA"/>
        </w:rPr>
        <w:t>Варуна</w:t>
      </w:r>
      <w:proofErr w:type="spellEnd"/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. Цей астероїд діаметром понад 1000 км рухається навколо Сонця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з періодом 285 років майже в одній площині з Плутоном (нахил орбіти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Варуни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до екліптики 17,2°). 1 липня року виявили величезний планетоїд 2001КХ76. За даними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Міжнародного астрономічного союзу від 11 серпня 2001 року, КХ76 є найбільшою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відкритою малою планетою Сонячної системи. Розміри цього астероїда від 1200 до 1400 км, тобто більше половини діаметра Плутона. Пояс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Койпера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починається за орбітою Нептуна і простягається на відстань понад 150 а. о. Відкриття величезних </w:t>
      </w:r>
      <w:r>
        <w:rPr>
          <w:rFonts w:eastAsia="Times New Roman"/>
          <w:color w:val="545454"/>
          <w:spacing w:val="-3"/>
          <w:sz w:val="28"/>
          <w:szCs w:val="28"/>
          <w:lang w:val="uk-UA"/>
        </w:rPr>
        <w:t xml:space="preserve">планетоїдів поставило під сумнів належність Плутона до великих планет. Деякі вчені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схильні називати дев'яту велику планету лише найбільшим астероїдом з поясу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Койпера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>. Дослідження тривають.</w:t>
      </w:r>
    </w:p>
    <w:p w:rsidR="00BE595F" w:rsidRDefault="00BE595F" w:rsidP="00BE595F">
      <w:pPr>
        <w:spacing w:after="322"/>
        <w:ind w:left="3989" w:right="427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19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5F" w:rsidRDefault="00BE595F" w:rsidP="00BE595F">
      <w:pPr>
        <w:spacing w:after="322"/>
        <w:ind w:left="3989" w:right="4272"/>
        <w:rPr>
          <w:sz w:val="24"/>
          <w:szCs w:val="24"/>
        </w:rPr>
        <w:sectPr w:rsidR="00BE595F" w:rsidSect="00BE595F">
          <w:pgSz w:w="11909" w:h="16834"/>
          <w:pgMar w:top="360" w:right="360" w:bottom="360" w:left="428" w:header="720" w:footer="720" w:gutter="0"/>
          <w:cols w:space="60"/>
          <w:noEndnote/>
        </w:sectPr>
      </w:pPr>
    </w:p>
    <w:p w:rsidR="00BE595F" w:rsidRDefault="00BE595F" w:rsidP="00BE595F">
      <w:pPr>
        <w:shd w:val="clear" w:color="auto" w:fill="FFFFFF"/>
        <w:spacing w:line="317" w:lineRule="exact"/>
        <w:ind w:left="19" w:firstLine="566"/>
      </w:pPr>
      <w:r>
        <w:rPr>
          <w:rFonts w:eastAsia="Times New Roman"/>
          <w:b/>
          <w:bCs/>
          <w:i/>
          <w:iCs/>
          <w:color w:val="545454"/>
          <w:sz w:val="28"/>
          <w:szCs w:val="28"/>
          <w:lang w:val="uk-UA"/>
        </w:rPr>
        <w:lastRenderedPageBreak/>
        <w:t xml:space="preserve">Комети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(від грецького </w:t>
      </w:r>
      <w:proofErr w:type="spellStart"/>
      <w:r>
        <w:rPr>
          <w:rFonts w:eastAsia="Times New Roman"/>
          <w:color w:val="545454"/>
          <w:sz w:val="28"/>
          <w:szCs w:val="28"/>
          <w:lang w:val="uk-UA"/>
        </w:rPr>
        <w:t>кшпеїез</w:t>
      </w:r>
      <w:proofErr w:type="spellEnd"/>
      <w:r>
        <w:rPr>
          <w:rFonts w:eastAsia="Times New Roman"/>
          <w:color w:val="545454"/>
          <w:sz w:val="28"/>
          <w:szCs w:val="28"/>
          <w:lang w:val="uk-UA"/>
        </w:rPr>
        <w:t xml:space="preserve"> — </w:t>
      </w:r>
      <w:r>
        <w:rPr>
          <w:rFonts w:eastAsia="Times New Roman"/>
          <w:i/>
          <w:iCs/>
          <w:color w:val="545454"/>
          <w:sz w:val="28"/>
          <w:szCs w:val="28"/>
          <w:lang w:val="uk-UA"/>
        </w:rPr>
        <w:t xml:space="preserve">довговолосий)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— один із класів малих тіл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Сонячної системи. Далеко від Сонця у комет нема атмосфери і вони нічим не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відрізняються від астероїдів. При наближенні до Сонця, на відстані близько 11 а. о. у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них з'являється газова оболонка неправильної форми — </w:t>
      </w:r>
      <w:r>
        <w:rPr>
          <w:rFonts w:eastAsia="Times New Roman"/>
          <w:i/>
          <w:iCs/>
          <w:color w:val="545454"/>
          <w:sz w:val="28"/>
          <w:szCs w:val="28"/>
          <w:lang w:val="uk-UA"/>
        </w:rPr>
        <w:t xml:space="preserve">кома.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Кому разом з ядром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комети називають </w:t>
      </w:r>
      <w:r>
        <w:rPr>
          <w:rFonts w:eastAsia="Times New Roman"/>
          <w:b/>
          <w:bCs/>
          <w:i/>
          <w:iCs/>
          <w:color w:val="545454"/>
          <w:spacing w:val="-1"/>
          <w:sz w:val="28"/>
          <w:szCs w:val="28"/>
          <w:lang w:val="uk-UA"/>
        </w:rPr>
        <w:t xml:space="preserve">головою комети.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На відстанях 3—4 а. о. від Сонця у комети під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дією сонячного вітру утворюється </w:t>
      </w:r>
      <w:r>
        <w:rPr>
          <w:rFonts w:eastAsia="Times New Roman"/>
          <w:b/>
          <w:bCs/>
          <w:i/>
          <w:iCs/>
          <w:color w:val="545454"/>
          <w:sz w:val="28"/>
          <w:szCs w:val="28"/>
          <w:lang w:val="uk-UA"/>
        </w:rPr>
        <w:t xml:space="preserve">хвіст, </w:t>
      </w:r>
      <w:r>
        <w:rPr>
          <w:rFonts w:eastAsia="Times New Roman"/>
          <w:color w:val="545454"/>
          <w:sz w:val="28"/>
          <w:szCs w:val="28"/>
          <w:lang w:val="uk-UA"/>
        </w:rPr>
        <w:t>який стає добре помітним (див. рис. 1).</w:t>
      </w:r>
    </w:p>
    <w:p w:rsidR="00BE595F" w:rsidRDefault="00BE595F" w:rsidP="00BE595F">
      <w:pPr>
        <w:shd w:val="clear" w:color="auto" w:fill="FFFFFF"/>
        <w:spacing w:line="317" w:lineRule="exact"/>
        <w:ind w:left="19" w:right="182" w:firstLine="566"/>
        <w:jc w:val="both"/>
      </w:pP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Є комети, які не належать Сонячній системі. Вони, рухаючись по параболічній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>траєкторії, пролітають біля Сонця і зникають у міжзоряному просторі. Такі комети називають параболічними.</w:t>
      </w:r>
    </w:p>
    <w:p w:rsidR="00BE595F" w:rsidRPr="00C1520B" w:rsidRDefault="00BE595F" w:rsidP="00BE595F">
      <w:pPr>
        <w:shd w:val="clear" w:color="auto" w:fill="FFFFFF"/>
        <w:spacing w:line="317" w:lineRule="exact"/>
        <w:ind w:left="5" w:right="557" w:firstLine="571"/>
        <w:rPr>
          <w:lang w:val="uk-UA"/>
        </w:rPr>
      </w:pP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Комети, що належать Сонячній системі, називають </w:t>
      </w:r>
      <w:r>
        <w:rPr>
          <w:rFonts w:eastAsia="Times New Roman"/>
          <w:b/>
          <w:bCs/>
          <w:i/>
          <w:iCs/>
          <w:color w:val="545454"/>
          <w:spacing w:val="-2"/>
          <w:sz w:val="28"/>
          <w:szCs w:val="28"/>
          <w:lang w:val="uk-UA"/>
        </w:rPr>
        <w:t xml:space="preserve">періодичними.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Вони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>рухаються навколо Сонця по еліптичних орбітах із різноманітними ексцент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softHyphen/>
        <w:t xml:space="preserve">риситетами і нахилами до площини екліптики. Зараз відомо близько 330 таких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>об'єктів.</w:t>
      </w:r>
    </w:p>
    <w:p w:rsidR="00BE595F" w:rsidRDefault="00BE595F" w:rsidP="00BE595F">
      <w:pPr>
        <w:shd w:val="clear" w:color="auto" w:fill="FFFFFF"/>
        <w:spacing w:line="317" w:lineRule="exact"/>
        <w:ind w:firstLine="571"/>
      </w:pP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На відміну від планет та більшості астероїдів, які мають стабільні еліптичні траєкторії, орбіти більшості комет не є ідеально еліптичними. Гравітація планет, особливо Юпітера і Сатурна, повз які пролітає комета, суттєво змінює її орбіту. Тому реальна траєкторія цих об'єктів у міжпланетному просторі складна, і методи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небесної механіки дають можливість встановити тільки середню, наближену орбіту </w:t>
      </w:r>
      <w:r>
        <w:rPr>
          <w:rFonts w:eastAsia="Times New Roman"/>
          <w:color w:val="545454"/>
          <w:spacing w:val="-3"/>
          <w:sz w:val="28"/>
          <w:szCs w:val="28"/>
          <w:lang w:val="uk-UA"/>
        </w:rPr>
        <w:t>комет.</w:t>
      </w:r>
    </w:p>
    <w:p w:rsidR="00BE595F" w:rsidRDefault="00BE595F" w:rsidP="00BE595F">
      <w:pPr>
        <w:shd w:val="clear" w:color="auto" w:fill="FFFFFF"/>
        <w:spacing w:line="317" w:lineRule="exact"/>
        <w:ind w:left="566"/>
      </w:pPr>
      <w:r>
        <w:rPr>
          <w:rFonts w:eastAsia="Times New Roman"/>
          <w:color w:val="545454"/>
          <w:spacing w:val="-1"/>
          <w:sz w:val="28"/>
          <w:szCs w:val="28"/>
          <w:lang w:val="uk-UA"/>
        </w:rPr>
        <w:t>Залежно від періоду обертання навколо Сонця комети поділяють на дві групи:</w:t>
      </w:r>
    </w:p>
    <w:p w:rsidR="00BE595F" w:rsidRDefault="00BE595F" w:rsidP="00BE595F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840"/>
        <w:rPr>
          <w:color w:val="545454"/>
          <w:sz w:val="28"/>
          <w:szCs w:val="28"/>
          <w:lang w:val="uk-UA"/>
        </w:rPr>
      </w:pPr>
      <w:r>
        <w:rPr>
          <w:rFonts w:eastAsia="Times New Roman"/>
          <w:color w:val="545454"/>
          <w:spacing w:val="-1"/>
          <w:sz w:val="28"/>
          <w:szCs w:val="28"/>
          <w:lang w:val="uk-UA"/>
        </w:rPr>
        <w:t>короткоперіодичні (період менший ніж 200 років);</w:t>
      </w:r>
    </w:p>
    <w:p w:rsidR="00BE595F" w:rsidRPr="00BE595F" w:rsidRDefault="00BE595F" w:rsidP="00BE595F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840"/>
        <w:rPr>
          <w:color w:val="545454"/>
          <w:sz w:val="28"/>
          <w:szCs w:val="28"/>
          <w:lang w:val="uk-UA"/>
        </w:rPr>
      </w:pPr>
      <w:r>
        <w:rPr>
          <w:rFonts w:eastAsia="Times New Roman"/>
          <w:color w:val="545454"/>
          <w:sz w:val="28"/>
          <w:szCs w:val="28"/>
          <w:lang w:val="uk-UA"/>
        </w:rPr>
        <w:t>довгоперіодичні (період більший ніж 200 років).</w:t>
      </w:r>
    </w:p>
    <w:p w:rsidR="00BE595F" w:rsidRDefault="00BE595F" w:rsidP="00BE595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840"/>
        <w:rPr>
          <w:color w:val="545454"/>
          <w:sz w:val="28"/>
          <w:szCs w:val="28"/>
          <w:lang w:val="uk-UA"/>
        </w:rPr>
      </w:pPr>
    </w:p>
    <w:p w:rsidR="00BE595F" w:rsidRPr="00BE595F" w:rsidRDefault="00BE595F" w:rsidP="00BE595F">
      <w:pPr>
        <w:shd w:val="clear" w:color="auto" w:fill="FFFFFF"/>
        <w:spacing w:line="317" w:lineRule="exact"/>
        <w:ind w:left="82"/>
        <w:rPr>
          <w:lang w:val="uk-UA"/>
        </w:rPr>
      </w:pPr>
      <w:r>
        <w:rPr>
          <w:rFonts w:eastAsia="Times New Roman"/>
          <w:color w:val="545454"/>
          <w:spacing w:val="-1"/>
          <w:sz w:val="28"/>
          <w:szCs w:val="28"/>
          <w:lang w:val="uk-UA"/>
        </w:rPr>
        <w:t>Венери, скинули в її атмосферу блоки з науковою апаратурою і попрямували до комети Галлея. До цієї комети були послані ще дві космічні станції — японська «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Суісей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» (з японської «комета») та західноєвропейська «Джотто». Першою до комети Галлея наблизилась «Вега-1», пройшовши на відстані 9 000 км від ядра. Через два тижні «Вега-2» наблизилась І на 8 000 км до ядра. Дані про рух радянських станцій дозволили скоректувати траєкторію «Джотто» і цей апарат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пройшов через голову комети на відстані 600 км від ядра. Апаратура міжпланетних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>станцій передала надійні дані про комету Галлея.</w:t>
      </w:r>
    </w:p>
    <w:p w:rsidR="00BE595F" w:rsidRPr="00CB23D1" w:rsidRDefault="00BE595F" w:rsidP="00BE595F">
      <w:pPr>
        <w:shd w:val="clear" w:color="auto" w:fill="FFFFFF"/>
        <w:spacing w:line="317" w:lineRule="exact"/>
        <w:ind w:left="62" w:firstLine="576"/>
        <w:rPr>
          <w:lang w:val="uk-UA"/>
        </w:rPr>
      </w:pPr>
      <w:r>
        <w:rPr>
          <w:rFonts w:eastAsia="Times New Roman"/>
          <w:color w:val="545454"/>
          <w:spacing w:val="-1"/>
          <w:sz w:val="28"/>
          <w:szCs w:val="28"/>
          <w:lang w:val="uk-UA"/>
        </w:rPr>
        <w:t>Про походження комет є кілька гіпотез. Одна з них, запропонована ні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softHyphen/>
        <w:t xml:space="preserve">дерландським астрономом </w:t>
      </w:r>
      <w:r>
        <w:rPr>
          <w:rFonts w:eastAsia="Times New Roman"/>
          <w:i/>
          <w:iCs/>
          <w:color w:val="545454"/>
          <w:spacing w:val="-1"/>
          <w:sz w:val="28"/>
          <w:szCs w:val="28"/>
          <w:lang w:val="uk-UA"/>
        </w:rPr>
        <w:t xml:space="preserve">Я.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Оортом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(1900-1992), полягає у тому, що на околицях Сонячної системи є хмара комет — так звана </w:t>
      </w:r>
      <w:r>
        <w:rPr>
          <w:rFonts w:eastAsia="Times New Roman"/>
          <w:b/>
          <w:bCs/>
          <w:i/>
          <w:iCs/>
          <w:color w:val="545454"/>
          <w:spacing w:val="-1"/>
          <w:sz w:val="28"/>
          <w:szCs w:val="28"/>
          <w:lang w:val="uk-UA"/>
        </w:rPr>
        <w:t xml:space="preserve">хмара </w:t>
      </w:r>
      <w:proofErr w:type="spellStart"/>
      <w:r>
        <w:rPr>
          <w:rFonts w:eastAsia="Times New Roman"/>
          <w:b/>
          <w:bCs/>
          <w:i/>
          <w:iCs/>
          <w:color w:val="545454"/>
          <w:spacing w:val="-1"/>
          <w:sz w:val="28"/>
          <w:szCs w:val="28"/>
          <w:lang w:val="uk-UA"/>
        </w:rPr>
        <w:t>Оорта</w:t>
      </w:r>
      <w:proofErr w:type="spellEnd"/>
      <w:r>
        <w:rPr>
          <w:rFonts w:eastAsia="Times New Roman"/>
          <w:b/>
          <w:bCs/>
          <w:i/>
          <w:iCs/>
          <w:color w:val="545454"/>
          <w:spacing w:val="-1"/>
          <w:sz w:val="28"/>
          <w:szCs w:val="28"/>
          <w:lang w:val="uk-UA"/>
        </w:rPr>
        <w:t xml:space="preserve">.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Вони сформувалися з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залишків протопланетної хмари. У хмарі </w:t>
      </w:r>
      <w:proofErr w:type="spellStart"/>
      <w:r>
        <w:rPr>
          <w:rFonts w:eastAsia="Times New Roman"/>
          <w:color w:val="545454"/>
          <w:sz w:val="28"/>
          <w:szCs w:val="28"/>
          <w:lang w:val="uk-UA"/>
        </w:rPr>
        <w:t>Оорта</w:t>
      </w:r>
      <w:proofErr w:type="spellEnd"/>
      <w:r>
        <w:rPr>
          <w:rFonts w:eastAsia="Times New Roman"/>
          <w:color w:val="545454"/>
          <w:sz w:val="28"/>
          <w:szCs w:val="28"/>
          <w:lang w:val="uk-UA"/>
        </w:rPr>
        <w:t xml:space="preserve"> на відстані 100-150 тис. а. о. від Сонця перебувають сотні мільярдів комет. Унаслідок збурень у русі комети покидають хмару і наближаються до Сонця. Одні, промайнувши раз, назавжди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покидають Сонячну систему, а інші під дією гравітації великих планет приєднуються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>до їхніх кометних сімей і періодично обертаються навколо Сонця.</w:t>
      </w:r>
    </w:p>
    <w:p w:rsidR="00BE595F" w:rsidRDefault="00BE595F" w:rsidP="00BE595F">
      <w:pPr>
        <w:shd w:val="clear" w:color="auto" w:fill="FFFFFF"/>
        <w:spacing w:line="317" w:lineRule="exact"/>
        <w:ind w:left="53" w:firstLine="576"/>
      </w:pP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При кожному наближенні до Сонця комети втрачають частину своєї речовини і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з часом руйнуються. Наприклад, підраховано, що у момент проходження перигелію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>з комети Галлея щосекунди випаровується 45 тонн газу та 5-8 тонн пилу. Зараз маса ядра комети близько 610</w:t>
      </w:r>
      <w:r>
        <w:rPr>
          <w:rFonts w:eastAsia="Times New Roman"/>
          <w:color w:val="545454"/>
          <w:spacing w:val="-2"/>
          <w:sz w:val="28"/>
          <w:szCs w:val="28"/>
          <w:vertAlign w:val="superscript"/>
          <w:lang w:val="uk-UA"/>
        </w:rPr>
        <w:t>10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 тонн. Цієї речовини, ймовірно, вистачить ще на 120 000 </w:t>
      </w:r>
      <w:r>
        <w:rPr>
          <w:rFonts w:eastAsia="Times New Roman"/>
          <w:color w:val="545454"/>
          <w:sz w:val="28"/>
          <w:szCs w:val="28"/>
          <w:lang w:val="uk-UA"/>
        </w:rPr>
        <w:t>років, за які комета зробить приблизно 1600 обертів.</w:t>
      </w:r>
    </w:p>
    <w:p w:rsidR="00BE595F" w:rsidRDefault="00BE595F" w:rsidP="00BE595F">
      <w:pPr>
        <w:shd w:val="clear" w:color="auto" w:fill="FFFFFF"/>
        <w:spacing w:before="5" w:line="317" w:lineRule="exact"/>
        <w:ind w:left="48" w:firstLine="562"/>
      </w:pP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Якщо у ядрі є тверда кам'яна брила, то, втративши льодову оболонку, комета, напевно, стає астероїдом (виявлено кілька астероїдів із траєкторіями, схожими на </w:t>
      </w:r>
      <w:r>
        <w:rPr>
          <w:rFonts w:eastAsia="Times New Roman"/>
          <w:color w:val="545454"/>
          <w:sz w:val="28"/>
          <w:szCs w:val="28"/>
          <w:lang w:val="uk-UA"/>
        </w:rPr>
        <w:lastRenderedPageBreak/>
        <w:t xml:space="preserve">кометні). Коли комета цілком руйнується, то утворюється рій дрібних частинок,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>розпорошених уздовж кометної орбіти.</w:t>
      </w:r>
    </w:p>
    <w:p w:rsidR="00BE595F" w:rsidRDefault="00BE595F" w:rsidP="00BE595F">
      <w:pPr>
        <w:shd w:val="clear" w:color="auto" w:fill="FFFFFF"/>
        <w:spacing w:line="317" w:lineRule="exact"/>
        <w:ind w:left="38" w:firstLine="571"/>
      </w:pPr>
      <w:r>
        <w:rPr>
          <w:rFonts w:eastAsia="Times New Roman"/>
          <w:color w:val="545454"/>
          <w:sz w:val="28"/>
          <w:szCs w:val="28"/>
          <w:lang w:val="uk-UA"/>
        </w:rPr>
        <w:t xml:space="preserve">При потраплянні в атмосферу Землі дуже швидкої частинки (11-73км/с) </w:t>
      </w:r>
      <w:r>
        <w:rPr>
          <w:rFonts w:eastAsia="Times New Roman"/>
          <w:color w:val="545454"/>
          <w:spacing w:val="1"/>
          <w:sz w:val="28"/>
          <w:szCs w:val="28"/>
          <w:lang w:val="uk-UA"/>
        </w:rPr>
        <w:t>спостерігається короткочасний спалах —</w:t>
      </w:r>
      <w:r>
        <w:rPr>
          <w:rFonts w:eastAsia="Times New Roman"/>
          <w:b/>
          <w:bCs/>
          <w:i/>
          <w:iCs/>
          <w:color w:val="545454"/>
          <w:spacing w:val="1"/>
          <w:sz w:val="28"/>
          <w:szCs w:val="28"/>
          <w:lang w:val="uk-UA"/>
        </w:rPr>
        <w:t xml:space="preserve">метеор </w:t>
      </w:r>
      <w:r>
        <w:rPr>
          <w:rFonts w:eastAsia="Times New Roman"/>
          <w:color w:val="545454"/>
          <w:spacing w:val="1"/>
          <w:sz w:val="28"/>
          <w:szCs w:val="28"/>
          <w:lang w:val="uk-UA"/>
        </w:rPr>
        <w:t xml:space="preserve">(від грецького </w:t>
      </w:r>
      <w:proofErr w:type="spellStart"/>
      <w:r>
        <w:rPr>
          <w:rFonts w:eastAsia="Times New Roman"/>
          <w:color w:val="545454"/>
          <w:spacing w:val="1"/>
          <w:sz w:val="28"/>
          <w:szCs w:val="28"/>
          <w:lang w:val="uk-UA"/>
        </w:rPr>
        <w:t>теїеога</w:t>
      </w:r>
      <w:proofErr w:type="spellEnd"/>
      <w:r>
        <w:rPr>
          <w:rFonts w:eastAsia="Times New Roman"/>
          <w:color w:val="545454"/>
          <w:spacing w:val="1"/>
          <w:sz w:val="28"/>
          <w:szCs w:val="28"/>
          <w:lang w:val="uk-UA"/>
        </w:rPr>
        <w:t xml:space="preserve"> —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>атмосферні і небесні явища). Безхмарної ночі неозброєним оком можна помітити в середньому до 10 метеорів за годину, а радіолокаційними методами за добу реєструють близько 1 млн. метеорів.</w:t>
      </w:r>
    </w:p>
    <w:p w:rsidR="00BE595F" w:rsidRDefault="00BE595F" w:rsidP="00BE595F">
      <w:pPr>
        <w:shd w:val="clear" w:color="auto" w:fill="FFFFFF"/>
        <w:spacing w:before="5" w:line="317" w:lineRule="exact"/>
        <w:ind w:left="29" w:firstLine="566"/>
      </w:pP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Переважна більшість метеорних частинок має дуже малу масу (0,01-0,001 г) і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руйнується на висотах 80-110 км. Що більша маса і розміри метеорної частинки, то </w:t>
      </w:r>
      <w:r>
        <w:rPr>
          <w:rFonts w:eastAsia="Times New Roman"/>
          <w:color w:val="545454"/>
          <w:sz w:val="28"/>
          <w:szCs w:val="28"/>
          <w:lang w:val="uk-UA"/>
        </w:rPr>
        <w:t>яскравішим є метеорний спалах.</w:t>
      </w:r>
    </w:p>
    <w:p w:rsidR="00BE595F" w:rsidRDefault="00BE595F" w:rsidP="00BE595F">
      <w:pPr>
        <w:shd w:val="clear" w:color="auto" w:fill="FFFFFF"/>
        <w:spacing w:before="5" w:line="317" w:lineRule="exact"/>
        <w:ind w:left="29" w:firstLine="566"/>
      </w:pPr>
      <w:r>
        <w:rPr>
          <w:rFonts w:eastAsia="Times New Roman"/>
          <w:color w:val="545454"/>
          <w:sz w:val="28"/>
          <w:szCs w:val="28"/>
          <w:lang w:val="uk-UA"/>
        </w:rPr>
        <w:t xml:space="preserve">Дуже яскраві метеори (яскравіші </w:t>
      </w:r>
      <w:r>
        <w:rPr>
          <w:rFonts w:eastAsia="Times New Roman"/>
          <w:i/>
          <w:iCs/>
          <w:color w:val="545454"/>
          <w:sz w:val="28"/>
          <w:szCs w:val="28"/>
          <w:lang w:val="uk-UA"/>
        </w:rPr>
        <w:t xml:space="preserve">--З")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називаються </w:t>
      </w:r>
      <w:r>
        <w:rPr>
          <w:rFonts w:eastAsia="Times New Roman"/>
          <w:b/>
          <w:bCs/>
          <w:i/>
          <w:iCs/>
          <w:color w:val="545454"/>
          <w:sz w:val="28"/>
          <w:szCs w:val="28"/>
          <w:lang w:val="uk-UA"/>
        </w:rPr>
        <w:t xml:space="preserve">болідами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(від грецького </w:t>
      </w:r>
      <w:proofErr w:type="spellStart"/>
      <w:r>
        <w:rPr>
          <w:rFonts w:eastAsia="Times New Roman"/>
          <w:color w:val="545454"/>
          <w:spacing w:val="-2"/>
          <w:sz w:val="28"/>
          <w:szCs w:val="28"/>
          <w:lang w:val="uk-UA"/>
        </w:rPr>
        <w:t>Ьоіісіоз</w:t>
      </w:r>
      <w:proofErr w:type="spellEnd"/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 — метальна зброя). Болід виникає при вторгненні в атмосферу метеорної частинки значної маси (понад 100 г). Болід має яскравий хвіст з іонізованих газів і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>пилових частинок. Політ боліда часто супроводжується гуркотом, свистом, сюрчанням і закінчується падінням метеорита.</w:t>
      </w:r>
    </w:p>
    <w:p w:rsidR="00BE595F" w:rsidRDefault="00BE595F" w:rsidP="00BE595F">
      <w:pPr>
        <w:shd w:val="clear" w:color="auto" w:fill="FFFFFF"/>
        <w:spacing w:line="317" w:lineRule="exact"/>
        <w:ind w:left="19" w:firstLine="552"/>
      </w:pPr>
      <w:r>
        <w:rPr>
          <w:rFonts w:eastAsia="Times New Roman"/>
          <w:b/>
          <w:bCs/>
          <w:i/>
          <w:iCs/>
          <w:color w:val="545454"/>
          <w:spacing w:val="-1"/>
          <w:sz w:val="28"/>
          <w:szCs w:val="28"/>
          <w:lang w:val="uk-UA"/>
        </w:rPr>
        <w:t xml:space="preserve">Метеорити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— кам'яні або залізні тіла, що падають на Землю з міжпланетного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простору. Метеорити є залишками метеорних тіл, що не повністю зруйнувалися в </w:t>
      </w:r>
      <w:r>
        <w:rPr>
          <w:rFonts w:eastAsia="Times New Roman"/>
          <w:color w:val="545454"/>
          <w:sz w:val="28"/>
          <w:szCs w:val="28"/>
          <w:lang w:val="uk-UA"/>
        </w:rPr>
        <w:t xml:space="preserve">атмосфері при русі, під час якого їхня поверхня нагрівається до 2500-3000°С,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плавиться і випаровується. Дрібні частинки руйнуються повністю, а більші, </w:t>
      </w:r>
      <w:r>
        <w:rPr>
          <w:rFonts w:eastAsia="Times New Roman"/>
          <w:color w:val="545454"/>
          <w:spacing w:val="-2"/>
          <w:sz w:val="28"/>
          <w:szCs w:val="28"/>
          <w:lang w:val="uk-UA"/>
        </w:rPr>
        <w:t xml:space="preserve">втративши до 90% маси, падають на поверхню Землі. Дотепер у світі зібрано близько </w:t>
      </w:r>
      <w:r>
        <w:rPr>
          <w:rFonts w:eastAsia="Times New Roman"/>
          <w:color w:val="545454"/>
          <w:spacing w:val="-1"/>
          <w:sz w:val="28"/>
          <w:szCs w:val="28"/>
          <w:lang w:val="uk-UA"/>
        </w:rPr>
        <w:t>3000 метеоритів масою від кількох грамів до кількох десятків тонн.</w:t>
      </w:r>
    </w:p>
    <w:p w:rsidR="00BE595F" w:rsidRPr="00CB23D1" w:rsidRDefault="00BE595F" w:rsidP="00BE595F">
      <w:pPr>
        <w:shd w:val="clear" w:color="auto" w:fill="FFFFFF"/>
        <w:spacing w:line="317" w:lineRule="exact"/>
        <w:ind w:right="557" w:firstLine="576"/>
        <w:rPr>
          <w:lang w:val="uk-UA"/>
        </w:rPr>
      </w:pPr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Щороку на поверхню Землі падає близько 500 метеоритів, але в середньому лише 20 із них знаходять. Узагалі більшість метеоритів знайдені випадково. Найбільший залізний метеорит </w:t>
      </w:r>
      <w:proofErr w:type="spellStart"/>
      <w:r>
        <w:rPr>
          <w:rFonts w:eastAsia="Times New Roman"/>
          <w:color w:val="545454"/>
          <w:spacing w:val="-1"/>
          <w:sz w:val="28"/>
          <w:szCs w:val="28"/>
          <w:lang w:val="uk-UA"/>
        </w:rPr>
        <w:t>Гоба</w:t>
      </w:r>
      <w:proofErr w:type="spellEnd"/>
      <w:r>
        <w:rPr>
          <w:rFonts w:eastAsia="Times New Roman"/>
          <w:color w:val="545454"/>
          <w:spacing w:val="-1"/>
          <w:sz w:val="28"/>
          <w:szCs w:val="28"/>
          <w:lang w:val="uk-UA"/>
        </w:rPr>
        <w:t xml:space="preserve"> знайдений у 1920 році на території Намібії</w:t>
      </w:r>
    </w:p>
    <w:p w:rsidR="00BE595F" w:rsidRDefault="00BE595F" w:rsidP="00BE595F">
      <w:pPr>
        <w:shd w:val="clear" w:color="auto" w:fill="FFFFFF"/>
        <w:spacing w:line="317" w:lineRule="exact"/>
        <w:ind w:left="62" w:right="62"/>
        <w:jc w:val="both"/>
      </w:pPr>
      <w:r>
        <w:rPr>
          <w:i/>
          <w:iCs/>
          <w:color w:val="525252"/>
          <w:spacing w:val="-1"/>
          <w:sz w:val="28"/>
          <w:szCs w:val="28"/>
          <w:lang w:val="uk-UA"/>
        </w:rPr>
        <w:t>(</w:t>
      </w:r>
      <w:r>
        <w:rPr>
          <w:rFonts w:eastAsia="Times New Roman"/>
          <w:i/>
          <w:iCs/>
          <w:color w:val="525252"/>
          <w:spacing w:val="-1"/>
          <w:sz w:val="28"/>
          <w:szCs w:val="28"/>
          <w:lang w:val="uk-UA"/>
        </w:rPr>
        <w:t xml:space="preserve">прийнято називати метеорити за назвою населеного пункту, найближчого до місця </w:t>
      </w:r>
      <w:r>
        <w:rPr>
          <w:rFonts w:eastAsia="Times New Roman"/>
          <w:i/>
          <w:iCs/>
          <w:color w:val="525252"/>
          <w:spacing w:val="4"/>
          <w:sz w:val="28"/>
          <w:szCs w:val="28"/>
          <w:lang w:val="uk-UA"/>
        </w:rPr>
        <w:t xml:space="preserve">падіння). Маса цього метеорита 60 тонн, а форма схожа на плиту </w:t>
      </w:r>
      <w:proofErr w:type="spellStart"/>
      <w:r>
        <w:rPr>
          <w:rFonts w:eastAsia="Times New Roman"/>
          <w:i/>
          <w:iCs/>
          <w:color w:val="525252"/>
          <w:spacing w:val="4"/>
          <w:sz w:val="28"/>
          <w:szCs w:val="28"/>
          <w:lang w:val="uk-UA"/>
        </w:rPr>
        <w:t>ЗмхЗмхІм</w:t>
      </w:r>
      <w:proofErr w:type="spellEnd"/>
      <w:r>
        <w:rPr>
          <w:rFonts w:eastAsia="Times New Roman"/>
          <w:i/>
          <w:iCs/>
          <w:color w:val="525252"/>
          <w:spacing w:val="4"/>
          <w:sz w:val="28"/>
          <w:szCs w:val="28"/>
          <w:lang w:val="uk-UA"/>
        </w:rPr>
        <w:t>.</w:t>
      </w:r>
    </w:p>
    <w:p w:rsidR="00BE595F" w:rsidRDefault="00BE595F" w:rsidP="00BE595F">
      <w:pPr>
        <w:shd w:val="clear" w:color="auto" w:fill="FFFFFF"/>
        <w:spacing w:line="317" w:lineRule="exact"/>
        <w:ind w:left="38" w:firstLine="581"/>
      </w:pPr>
      <w:r>
        <w:rPr>
          <w:rFonts w:eastAsia="Times New Roman"/>
          <w:i/>
          <w:iCs/>
          <w:color w:val="525252"/>
          <w:sz w:val="28"/>
          <w:szCs w:val="28"/>
          <w:lang w:val="uk-UA"/>
        </w:rPr>
        <w:t xml:space="preserve">Наука, яка вивчає хімічний і мінералогічний склад метеоритів, називається </w:t>
      </w:r>
      <w:r>
        <w:rPr>
          <w:rFonts w:eastAsia="Times New Roman"/>
          <w:color w:val="525252"/>
          <w:sz w:val="28"/>
          <w:szCs w:val="28"/>
          <w:lang w:val="uk-UA"/>
        </w:rPr>
        <w:t xml:space="preserve">метеоритикою. </w:t>
      </w:r>
      <w:r>
        <w:rPr>
          <w:rFonts w:eastAsia="Times New Roman"/>
          <w:i/>
          <w:iCs/>
          <w:color w:val="525252"/>
          <w:sz w:val="28"/>
          <w:szCs w:val="28"/>
          <w:lang w:val="uk-UA"/>
        </w:rPr>
        <w:t xml:space="preserve">За її даними, метеорити складаються з таких елементів: Ре, N1, 8і, </w:t>
      </w:r>
      <w:r>
        <w:rPr>
          <w:rFonts w:eastAsia="Times New Roman"/>
          <w:i/>
          <w:iCs/>
          <w:color w:val="525252"/>
          <w:spacing w:val="-3"/>
          <w:sz w:val="28"/>
          <w:szCs w:val="28"/>
          <w:lang w:val="uk-UA"/>
        </w:rPr>
        <w:t xml:space="preserve">С, А1, М§, 8, </w:t>
      </w:r>
      <w:proofErr w:type="spellStart"/>
      <w:r>
        <w:rPr>
          <w:rFonts w:eastAsia="Times New Roman"/>
          <w:i/>
          <w:iCs/>
          <w:color w:val="525252"/>
          <w:spacing w:val="-3"/>
          <w:sz w:val="28"/>
          <w:szCs w:val="28"/>
          <w:lang w:val="uk-UA"/>
        </w:rPr>
        <w:t>Са</w:t>
      </w:r>
      <w:proofErr w:type="spellEnd"/>
      <w:r>
        <w:rPr>
          <w:rFonts w:eastAsia="Times New Roman"/>
          <w:i/>
          <w:iCs/>
          <w:color w:val="525252"/>
          <w:spacing w:val="-3"/>
          <w:sz w:val="28"/>
          <w:szCs w:val="28"/>
          <w:lang w:val="uk-UA"/>
        </w:rPr>
        <w:t>, О тощо.</w:t>
      </w:r>
    </w:p>
    <w:p w:rsidR="00BE595F" w:rsidRDefault="00BE595F" w:rsidP="00BE595F">
      <w:pPr>
        <w:shd w:val="clear" w:color="auto" w:fill="FFFFFF"/>
        <w:spacing w:line="317" w:lineRule="exact"/>
        <w:ind w:left="1752" w:right="2688" w:hanging="1133"/>
      </w:pPr>
      <w:r>
        <w:rPr>
          <w:rFonts w:eastAsia="Times New Roman"/>
          <w:i/>
          <w:iCs/>
          <w:color w:val="525252"/>
          <w:spacing w:val="-3"/>
          <w:sz w:val="28"/>
          <w:szCs w:val="28"/>
          <w:lang w:val="uk-UA"/>
        </w:rPr>
        <w:t xml:space="preserve">За хімічним складом метеорити поділяють на три групи: </w:t>
      </w:r>
      <w:r>
        <w:rPr>
          <w:rFonts w:eastAsia="Times New Roman"/>
          <w:i/>
          <w:iCs/>
          <w:color w:val="525252"/>
          <w:spacing w:val="-1"/>
          <w:sz w:val="28"/>
          <w:szCs w:val="28"/>
          <w:lang w:val="uk-UA"/>
        </w:rPr>
        <w:t xml:space="preserve">кам'яні (їх випадає 92%); залізно-кам'яні (2%); </w:t>
      </w:r>
      <w:r>
        <w:rPr>
          <w:rFonts w:eastAsia="Times New Roman"/>
          <w:i/>
          <w:iCs/>
          <w:color w:val="525252"/>
          <w:spacing w:val="-4"/>
          <w:sz w:val="28"/>
          <w:szCs w:val="28"/>
          <w:lang w:val="uk-UA"/>
        </w:rPr>
        <w:t>залізні (6%).</w:t>
      </w:r>
    </w:p>
    <w:p w:rsidR="00BE595F" w:rsidRDefault="00BE595F" w:rsidP="00BE595F">
      <w:pPr>
        <w:shd w:val="clear" w:color="auto" w:fill="FFFFFF"/>
        <w:spacing w:line="317" w:lineRule="exact"/>
        <w:ind w:left="43" w:firstLine="571"/>
      </w:pPr>
      <w:r>
        <w:rPr>
          <w:rFonts w:eastAsia="Times New Roman"/>
          <w:i/>
          <w:iCs/>
          <w:color w:val="525252"/>
          <w:spacing w:val="-2"/>
          <w:sz w:val="28"/>
          <w:szCs w:val="28"/>
          <w:lang w:val="uk-UA"/>
        </w:rPr>
        <w:t xml:space="preserve">Найчастіше метеорити знаходять в Антарктиді та у сухих кам'янистих пустелях </w:t>
      </w:r>
      <w:r>
        <w:rPr>
          <w:rFonts w:eastAsia="Times New Roman"/>
          <w:i/>
          <w:iCs/>
          <w:color w:val="525252"/>
          <w:spacing w:val="-1"/>
          <w:sz w:val="28"/>
          <w:szCs w:val="28"/>
          <w:lang w:val="uk-UA"/>
        </w:rPr>
        <w:t>Австралії і Намібії. Винятково рідкісним явищем є падіння гігантських метеоритів масою 10</w:t>
      </w:r>
      <w:r>
        <w:rPr>
          <w:rFonts w:eastAsia="Times New Roman"/>
          <w:i/>
          <w:iCs/>
          <w:color w:val="525252"/>
          <w:spacing w:val="-1"/>
          <w:sz w:val="28"/>
          <w:szCs w:val="28"/>
          <w:vertAlign w:val="superscript"/>
          <w:lang w:val="uk-UA"/>
        </w:rPr>
        <w:t>5</w:t>
      </w:r>
      <w:r>
        <w:rPr>
          <w:rFonts w:eastAsia="Times New Roman"/>
          <w:i/>
          <w:iCs/>
          <w:color w:val="525252"/>
          <w:spacing w:val="-1"/>
          <w:sz w:val="28"/>
          <w:szCs w:val="28"/>
          <w:lang w:val="uk-UA"/>
        </w:rPr>
        <w:t>-10</w:t>
      </w:r>
      <w:r>
        <w:rPr>
          <w:rFonts w:eastAsia="Times New Roman"/>
          <w:i/>
          <w:iCs/>
          <w:color w:val="525252"/>
          <w:spacing w:val="-1"/>
          <w:sz w:val="28"/>
          <w:szCs w:val="28"/>
          <w:vertAlign w:val="superscript"/>
          <w:lang w:val="uk-UA"/>
        </w:rPr>
        <w:t>6</w:t>
      </w:r>
      <w:r>
        <w:rPr>
          <w:rFonts w:eastAsia="Times New Roman"/>
          <w:i/>
          <w:iCs/>
          <w:color w:val="525252"/>
          <w:spacing w:val="-1"/>
          <w:sz w:val="28"/>
          <w:szCs w:val="28"/>
          <w:lang w:val="uk-UA"/>
        </w:rPr>
        <w:t xml:space="preserve"> тонн. Маючи величезну кінетичну енергію, ці тіла проходять крізь </w:t>
      </w:r>
      <w:r>
        <w:rPr>
          <w:rFonts w:eastAsia="Times New Roman"/>
          <w:i/>
          <w:iCs/>
          <w:color w:val="525252"/>
          <w:sz w:val="28"/>
          <w:szCs w:val="28"/>
          <w:lang w:val="uk-UA"/>
        </w:rPr>
        <w:t xml:space="preserve">атмосферу і вибухають, вдарившись у Землю. На місці падіння утворюється метеоритний кратер величезних розмірів — </w:t>
      </w:r>
      <w:r>
        <w:rPr>
          <w:rFonts w:eastAsia="Times New Roman"/>
          <w:color w:val="525252"/>
          <w:sz w:val="28"/>
          <w:szCs w:val="28"/>
          <w:lang w:val="uk-UA"/>
        </w:rPr>
        <w:t>астроблема,</w:t>
      </w:r>
    </w:p>
    <w:p w:rsidR="00BE595F" w:rsidRDefault="00BE595F" w:rsidP="00BE595F">
      <w:pPr>
        <w:shd w:val="clear" w:color="auto" w:fill="FFFFFF"/>
        <w:spacing w:line="317" w:lineRule="exact"/>
        <w:ind w:left="34" w:right="86" w:firstLine="571"/>
        <w:jc w:val="both"/>
      </w:pPr>
      <w:r>
        <w:rPr>
          <w:rFonts w:eastAsia="Times New Roman"/>
          <w:i/>
          <w:iCs/>
          <w:color w:val="525252"/>
          <w:spacing w:val="-2"/>
          <w:sz w:val="28"/>
          <w:szCs w:val="28"/>
          <w:lang w:val="uk-UA"/>
        </w:rPr>
        <w:t xml:space="preserve">Дотепер на Землі виявлено понад 230 великих метеоритних кратерів діаметром </w:t>
      </w:r>
      <w:r>
        <w:rPr>
          <w:rFonts w:eastAsia="Times New Roman"/>
          <w:i/>
          <w:iCs/>
          <w:color w:val="525252"/>
          <w:sz w:val="28"/>
          <w:szCs w:val="28"/>
          <w:lang w:val="uk-UA"/>
        </w:rPr>
        <w:t xml:space="preserve">до 65 км. Наприклад, діаметр </w:t>
      </w:r>
      <w:proofErr w:type="spellStart"/>
      <w:r>
        <w:rPr>
          <w:rFonts w:eastAsia="Times New Roman"/>
          <w:i/>
          <w:iCs/>
          <w:color w:val="525252"/>
          <w:sz w:val="28"/>
          <w:szCs w:val="28"/>
          <w:lang w:val="uk-UA"/>
        </w:rPr>
        <w:t>Аризонського</w:t>
      </w:r>
      <w:proofErr w:type="spellEnd"/>
      <w:r>
        <w:rPr>
          <w:rFonts w:eastAsia="Times New Roman"/>
          <w:i/>
          <w:iCs/>
          <w:color w:val="525252"/>
          <w:sz w:val="28"/>
          <w:szCs w:val="28"/>
          <w:lang w:val="uk-UA"/>
        </w:rPr>
        <w:t xml:space="preserve"> метеоритного кратера 1207 м, глибина </w:t>
      </w:r>
      <w:r>
        <w:rPr>
          <w:rFonts w:eastAsia="Times New Roman"/>
          <w:i/>
          <w:iCs/>
          <w:color w:val="525252"/>
          <w:spacing w:val="-1"/>
          <w:sz w:val="28"/>
          <w:szCs w:val="28"/>
          <w:lang w:val="uk-UA"/>
        </w:rPr>
        <w:t>174 м, а висота оточуючого валу 40-50 м.</w:t>
      </w:r>
    </w:p>
    <w:p w:rsidR="00BE595F" w:rsidRDefault="00BE595F" w:rsidP="00BE595F">
      <w:pPr>
        <w:framePr w:h="336" w:hRule="exact" w:hSpace="38" w:vSpace="58" w:wrap="auto" w:vAnchor="text" w:hAnchor="text" w:x="8435" w:y="203"/>
        <w:shd w:val="clear" w:color="auto" w:fill="FFFFFF"/>
      </w:pPr>
      <w:r>
        <w:rPr>
          <w:rFonts w:eastAsia="Times New Roman"/>
          <w:b/>
          <w:bCs/>
          <w:i/>
          <w:iCs/>
          <w:color w:val="525252"/>
          <w:spacing w:val="-4"/>
          <w:w w:val="83"/>
          <w:sz w:val="29"/>
          <w:szCs w:val="29"/>
          <w:lang w:val="uk-UA"/>
        </w:rPr>
        <w:t>КАССІОПЕЯ</w:t>
      </w:r>
    </w:p>
    <w:p w:rsidR="00BE595F" w:rsidRDefault="00BE595F" w:rsidP="00BE595F">
      <w:pPr>
        <w:framePr w:w="2491" w:h="2060" w:hRule="exact" w:hSpace="38" w:vSpace="58" w:wrap="auto" w:vAnchor="text" w:hAnchor="text" w:x="7820" w:y="2017"/>
        <w:shd w:val="clear" w:color="auto" w:fill="FFFFFF"/>
      </w:pPr>
      <w:r>
        <w:rPr>
          <w:i/>
          <w:iCs/>
          <w:color w:val="525252"/>
          <w:w w:val="195"/>
          <w:sz w:val="30"/>
          <w:szCs w:val="30"/>
          <w:lang w:val="uk-UA"/>
        </w:rPr>
        <w:lastRenderedPageBreak/>
        <w:t>*</w:t>
      </w:r>
    </w:p>
    <w:p w:rsidR="00BE595F" w:rsidRDefault="00BE595F" w:rsidP="00BE595F">
      <w:pPr>
        <w:framePr w:w="2491" w:h="2060" w:hRule="exact" w:hSpace="38" w:vSpace="58" w:wrap="auto" w:vAnchor="text" w:hAnchor="text" w:x="7820" w:y="2017"/>
        <w:shd w:val="clear" w:color="auto" w:fill="FFFFFF"/>
        <w:ind w:left="634"/>
      </w:pPr>
      <w:r>
        <w:rPr>
          <w:i/>
          <w:iCs/>
          <w:color w:val="525252"/>
          <w:spacing w:val="-62"/>
          <w:w w:val="195"/>
          <w:sz w:val="30"/>
          <w:szCs w:val="30"/>
          <w:lang w:val="uk-UA"/>
        </w:rPr>
        <w:t>'* \</w:t>
      </w:r>
    </w:p>
    <w:p w:rsidR="00BE595F" w:rsidRDefault="00BE595F" w:rsidP="00BE595F">
      <w:pPr>
        <w:framePr w:w="2491" w:h="2060" w:hRule="exact" w:hSpace="38" w:vSpace="58" w:wrap="auto" w:vAnchor="text" w:hAnchor="text" w:x="7820" w:y="2017"/>
        <w:shd w:val="clear" w:color="auto" w:fill="FFFFFF"/>
        <w:ind w:left="1032"/>
      </w:pPr>
      <w:r>
        <w:rPr>
          <w:i/>
          <w:iCs/>
          <w:color w:val="525252"/>
          <w:w w:val="319"/>
          <w:sz w:val="60"/>
          <w:szCs w:val="60"/>
          <w:lang w:val="uk-UA"/>
        </w:rPr>
        <w:t>\</w:t>
      </w:r>
    </w:p>
    <w:p w:rsidR="00BE595F" w:rsidRDefault="00BE595F" w:rsidP="00BE595F">
      <w:pPr>
        <w:framePr w:w="2491" w:h="2060" w:hRule="exact" w:hSpace="38" w:vSpace="58" w:wrap="auto" w:vAnchor="text" w:hAnchor="text" w:x="7820" w:y="2017"/>
        <w:shd w:val="clear" w:color="auto" w:fill="FFFFFF"/>
        <w:spacing w:line="288" w:lineRule="exact"/>
        <w:ind w:left="446" w:hanging="278"/>
      </w:pPr>
      <w:r>
        <w:rPr>
          <w:rFonts w:eastAsia="Times New Roman"/>
          <w:color w:val="525252"/>
          <w:spacing w:val="-4"/>
          <w:w w:val="80"/>
          <w:sz w:val="32"/>
          <w:szCs w:val="32"/>
          <w:lang w:val="uk-UA"/>
        </w:rPr>
        <w:t xml:space="preserve">Радіант </w:t>
      </w:r>
      <w:r>
        <w:rPr>
          <w:rFonts w:eastAsia="Times New Roman"/>
          <w:b/>
          <w:bCs/>
          <w:color w:val="525252"/>
          <w:spacing w:val="-4"/>
          <w:w w:val="80"/>
          <w:sz w:val="32"/>
          <w:szCs w:val="32"/>
          <w:lang w:val="uk-UA"/>
        </w:rPr>
        <w:t xml:space="preserve">метеорного </w:t>
      </w:r>
      <w:r>
        <w:rPr>
          <w:rFonts w:eastAsia="Times New Roman"/>
          <w:b/>
          <w:bCs/>
          <w:color w:val="525252"/>
          <w:spacing w:val="-1"/>
          <w:w w:val="80"/>
          <w:sz w:val="32"/>
          <w:szCs w:val="32"/>
          <w:lang w:val="uk-UA"/>
        </w:rPr>
        <w:t>потоку Персеїв</w:t>
      </w:r>
    </w:p>
    <w:p w:rsidR="00BE595F" w:rsidRDefault="00BE595F" w:rsidP="00BE595F">
      <w:pPr>
        <w:framePr w:h="413" w:hRule="exact" w:hSpace="38" w:vSpace="58" w:wrap="auto" w:vAnchor="text" w:hAnchor="text" w:x="6246" w:y="2545"/>
        <w:shd w:val="clear" w:color="auto" w:fill="FFFFFF"/>
        <w:spacing w:before="77"/>
      </w:pPr>
      <w:r>
        <w:rPr>
          <w:b/>
          <w:bCs/>
          <w:i/>
          <w:iCs/>
          <w:color w:val="525252"/>
          <w:spacing w:val="-4"/>
          <w:w w:val="83"/>
          <w:sz w:val="29"/>
          <w:szCs w:val="29"/>
          <w:vertAlign w:val="superscript"/>
          <w:lang w:val="uk-UA"/>
        </w:rPr>
        <w:t>1</w:t>
      </w:r>
      <w:r>
        <w:rPr>
          <w:b/>
          <w:bCs/>
          <w:i/>
          <w:iCs/>
          <w:color w:val="525252"/>
          <w:spacing w:val="-4"/>
          <w:w w:val="83"/>
          <w:sz w:val="29"/>
          <w:szCs w:val="29"/>
          <w:lang w:val="uk-UA"/>
        </w:rPr>
        <w:t xml:space="preserve"> </w:t>
      </w:r>
      <w:r>
        <w:rPr>
          <w:rFonts w:eastAsia="Times New Roman"/>
          <w:b/>
          <w:bCs/>
          <w:i/>
          <w:iCs/>
          <w:color w:val="525252"/>
          <w:spacing w:val="-4"/>
          <w:w w:val="83"/>
          <w:sz w:val="29"/>
          <w:szCs w:val="29"/>
          <w:lang w:val="uk-UA"/>
        </w:rPr>
        <w:t>ПЕРСЕЙ</w:t>
      </w:r>
    </w:p>
    <w:p w:rsidR="00BE595F" w:rsidRDefault="00BE595F" w:rsidP="00BE595F">
      <w:pPr>
        <w:rPr>
          <w:i/>
          <w:iCs/>
          <w:sz w:val="2"/>
          <w:szCs w:val="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36830</wp:posOffset>
            </wp:positionV>
            <wp:extent cx="1243965" cy="2627630"/>
            <wp:effectExtent l="19050" t="0" r="0" b="0"/>
            <wp:wrapThrough wrapText="bothSides">
              <wp:wrapPolygon edited="0">
                <wp:start x="-331" y="0"/>
                <wp:lineTo x="-331" y="21454"/>
                <wp:lineTo x="21501" y="21454"/>
                <wp:lineTo x="21501" y="0"/>
                <wp:lineTo x="-33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BE595F" w:rsidRDefault="00BE595F" w:rsidP="00BE595F">
      <w:pPr>
        <w:shd w:val="clear" w:color="auto" w:fill="FFFFFF"/>
        <w:spacing w:line="317" w:lineRule="exact"/>
        <w:ind w:left="19" w:right="4838" w:firstLine="576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106680</wp:posOffset>
            </wp:positionV>
            <wp:extent cx="2029460" cy="1755775"/>
            <wp:effectExtent l="19050" t="0" r="8890" b="0"/>
            <wp:wrapThrough wrapText="bothSides">
              <wp:wrapPolygon edited="0">
                <wp:start x="-203" y="0"/>
                <wp:lineTo x="-203" y="21327"/>
                <wp:lineTo x="21695" y="21327"/>
                <wp:lineTo x="21695" y="0"/>
                <wp:lineTo x="-203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color w:val="525252"/>
          <w:spacing w:val="-2"/>
          <w:sz w:val="28"/>
          <w:szCs w:val="28"/>
          <w:lang w:val="uk-UA"/>
        </w:rPr>
        <w:t xml:space="preserve">Крім окремих метеорних частинок, </w:t>
      </w:r>
      <w:r>
        <w:rPr>
          <w:rFonts w:eastAsia="Times New Roman"/>
          <w:i/>
          <w:iCs/>
          <w:color w:val="525252"/>
          <w:spacing w:val="-1"/>
          <w:sz w:val="28"/>
          <w:szCs w:val="28"/>
          <w:lang w:val="uk-UA"/>
        </w:rPr>
        <w:t xml:space="preserve">навколо Сонця рухаються цілі їх рої. </w:t>
      </w:r>
      <w:r>
        <w:rPr>
          <w:rFonts w:eastAsia="Times New Roman"/>
          <w:i/>
          <w:iCs/>
          <w:color w:val="525252"/>
          <w:sz w:val="28"/>
          <w:szCs w:val="28"/>
          <w:lang w:val="uk-UA"/>
        </w:rPr>
        <w:t xml:space="preserve">Вони породжені кометами, які руйнуються або вже зруйнувалися. Що </w:t>
      </w:r>
      <w:r>
        <w:rPr>
          <w:rFonts w:eastAsia="Times New Roman"/>
          <w:i/>
          <w:iCs/>
          <w:color w:val="525252"/>
          <w:spacing w:val="-1"/>
          <w:sz w:val="28"/>
          <w:szCs w:val="28"/>
          <w:lang w:val="uk-UA"/>
        </w:rPr>
        <w:t xml:space="preserve">старший потік, то більше він </w:t>
      </w:r>
      <w:r>
        <w:rPr>
          <w:rFonts w:eastAsia="Times New Roman"/>
          <w:i/>
          <w:iCs/>
          <w:color w:val="525252"/>
          <w:spacing w:val="-2"/>
          <w:sz w:val="28"/>
          <w:szCs w:val="28"/>
          <w:lang w:val="uk-UA"/>
        </w:rPr>
        <w:t xml:space="preserve">розтягнутий по орбіті. Кожен метеорний </w:t>
      </w:r>
      <w:r>
        <w:rPr>
          <w:rFonts w:eastAsia="Times New Roman"/>
          <w:i/>
          <w:iCs/>
          <w:color w:val="525252"/>
          <w:sz w:val="28"/>
          <w:szCs w:val="28"/>
          <w:lang w:val="uk-UA"/>
        </w:rPr>
        <w:t xml:space="preserve">рій обертається навколо Сонця з періодом, що дорівнює періоду комети, </w:t>
      </w:r>
      <w:r>
        <w:rPr>
          <w:rFonts w:eastAsia="Times New Roman"/>
          <w:i/>
          <w:iCs/>
          <w:color w:val="525252"/>
          <w:spacing w:val="-2"/>
          <w:sz w:val="28"/>
          <w:szCs w:val="28"/>
          <w:lang w:val="uk-UA"/>
        </w:rPr>
        <w:t>яка його породила. Іноді Земля зустріча</w:t>
      </w:r>
      <w:r>
        <w:rPr>
          <w:rFonts w:eastAsia="Times New Roman"/>
          <w:i/>
          <w:iCs/>
          <w:color w:val="525252"/>
          <w:spacing w:val="-2"/>
          <w:sz w:val="28"/>
          <w:szCs w:val="28"/>
          <w:lang w:val="uk-UA"/>
        </w:rPr>
        <w:softHyphen/>
      </w:r>
      <w:r>
        <w:rPr>
          <w:rFonts w:eastAsia="Times New Roman"/>
          <w:i/>
          <w:iCs/>
          <w:color w:val="525252"/>
          <w:sz w:val="28"/>
          <w:szCs w:val="28"/>
          <w:lang w:val="uk-UA"/>
        </w:rPr>
        <w:t>ється з такими роями. У ці дні кількість</w:t>
      </w:r>
    </w:p>
    <w:p w:rsidR="00BE595F" w:rsidRDefault="00BE595F" w:rsidP="00BE595F">
      <w:pPr>
        <w:shd w:val="clear" w:color="auto" w:fill="FFFFFF"/>
        <w:spacing w:line="317" w:lineRule="exact"/>
        <w:ind w:left="24"/>
      </w:pPr>
      <w:r>
        <w:rPr>
          <w:rFonts w:eastAsia="Times New Roman"/>
          <w:i/>
          <w:iCs/>
          <w:color w:val="525252"/>
          <w:spacing w:val="2"/>
          <w:sz w:val="28"/>
          <w:szCs w:val="28"/>
          <w:lang w:val="uk-UA"/>
        </w:rPr>
        <w:t>метеорів значно зростає, а якщо</w:t>
      </w:r>
    </w:p>
    <w:p w:rsidR="00BE595F" w:rsidRDefault="00BE595F" w:rsidP="00BE595F">
      <w:pPr>
        <w:shd w:val="clear" w:color="auto" w:fill="FFFFFF"/>
        <w:spacing w:line="317" w:lineRule="exact"/>
        <w:ind w:left="24"/>
      </w:pPr>
      <w:r>
        <w:rPr>
          <w:rFonts w:eastAsia="Times New Roman"/>
          <w:i/>
          <w:iCs/>
          <w:color w:val="525252"/>
          <w:spacing w:val="2"/>
          <w:sz w:val="28"/>
          <w:szCs w:val="28"/>
          <w:lang w:val="uk-UA"/>
        </w:rPr>
        <w:t>метеорний рій компактний, то</w:t>
      </w:r>
    </w:p>
    <w:p w:rsidR="00BE595F" w:rsidRDefault="00BE595F" w:rsidP="00BE595F">
      <w:pPr>
        <w:shd w:val="clear" w:color="auto" w:fill="FFFFFF"/>
        <w:spacing w:line="317" w:lineRule="exact"/>
        <w:ind w:left="24"/>
      </w:pPr>
      <w:r>
        <w:rPr>
          <w:rFonts w:eastAsia="Times New Roman"/>
          <w:i/>
          <w:iCs/>
          <w:color w:val="525252"/>
          <w:spacing w:val="-1"/>
          <w:w w:val="96"/>
          <w:sz w:val="29"/>
          <w:szCs w:val="29"/>
          <w:lang w:val="uk-UA"/>
        </w:rPr>
        <w:t xml:space="preserve">спостерігаються </w:t>
      </w:r>
      <w:r>
        <w:rPr>
          <w:rFonts w:eastAsia="Times New Roman"/>
          <w:b/>
          <w:bCs/>
          <w:color w:val="525252"/>
          <w:spacing w:val="-1"/>
          <w:w w:val="96"/>
          <w:sz w:val="29"/>
          <w:szCs w:val="29"/>
          <w:lang w:val="uk-UA"/>
        </w:rPr>
        <w:t xml:space="preserve">метеорні, </w:t>
      </w:r>
      <w:r>
        <w:rPr>
          <w:rFonts w:eastAsia="Times New Roman"/>
          <w:b/>
          <w:bCs/>
          <w:i/>
          <w:iCs/>
          <w:color w:val="525252"/>
          <w:spacing w:val="-1"/>
          <w:w w:val="96"/>
          <w:sz w:val="29"/>
          <w:szCs w:val="29"/>
          <w:lang w:val="uk-UA"/>
        </w:rPr>
        <w:t xml:space="preserve">або </w:t>
      </w:r>
      <w:r>
        <w:rPr>
          <w:rFonts w:eastAsia="Times New Roman"/>
          <w:b/>
          <w:bCs/>
          <w:color w:val="525252"/>
          <w:spacing w:val="-1"/>
          <w:w w:val="96"/>
          <w:sz w:val="29"/>
          <w:szCs w:val="29"/>
          <w:lang w:val="uk-UA"/>
        </w:rPr>
        <w:t>зоряні,</w:t>
      </w:r>
    </w:p>
    <w:p w:rsidR="00BE595F" w:rsidRDefault="00BE595F" w:rsidP="00BE595F">
      <w:pPr>
        <w:shd w:val="clear" w:color="auto" w:fill="FFFFFF"/>
        <w:spacing w:before="5" w:line="317" w:lineRule="exact"/>
        <w:ind w:left="19"/>
      </w:pPr>
      <w:r>
        <w:rPr>
          <w:rFonts w:eastAsia="Times New Roman"/>
          <w:b/>
          <w:bCs/>
          <w:color w:val="525252"/>
          <w:sz w:val="28"/>
          <w:szCs w:val="28"/>
          <w:lang w:val="uk-UA"/>
        </w:rPr>
        <w:t xml:space="preserve">дощі. </w:t>
      </w:r>
      <w:r>
        <w:rPr>
          <w:rFonts w:eastAsia="Times New Roman"/>
          <w:i/>
          <w:iCs/>
          <w:color w:val="525252"/>
          <w:sz w:val="28"/>
          <w:szCs w:val="28"/>
          <w:lang w:val="uk-UA"/>
        </w:rPr>
        <w:t>Тоді у невеликій частині неба за</w:t>
      </w:r>
    </w:p>
    <w:p w:rsidR="00BE595F" w:rsidRDefault="00BE595F" w:rsidP="00BE595F">
      <w:pPr>
        <w:shd w:val="clear" w:color="auto" w:fill="FFFFFF"/>
        <w:spacing w:line="317" w:lineRule="exact"/>
        <w:ind w:left="14"/>
      </w:pPr>
      <w:r>
        <w:rPr>
          <w:rFonts w:eastAsia="Times New Roman"/>
          <w:i/>
          <w:iCs/>
          <w:color w:val="525252"/>
          <w:spacing w:val="-1"/>
          <w:sz w:val="28"/>
          <w:szCs w:val="28"/>
          <w:lang w:val="uk-UA"/>
        </w:rPr>
        <w:t>хвилину спалахують сотні метеорів і здається, що всі вони вилітають з однієї точки</w:t>
      </w:r>
    </w:p>
    <w:p w:rsidR="00BE595F" w:rsidRDefault="00BE595F" w:rsidP="00BE595F">
      <w:pPr>
        <w:shd w:val="clear" w:color="auto" w:fill="FFFFFF"/>
        <w:spacing w:before="5" w:line="317" w:lineRule="exact"/>
        <w:ind w:left="5"/>
      </w:pPr>
      <w:r>
        <w:rPr>
          <w:rFonts w:eastAsia="Times New Roman"/>
          <w:b/>
          <w:bCs/>
          <w:i/>
          <w:iCs/>
          <w:color w:val="525252"/>
          <w:spacing w:val="1"/>
          <w:sz w:val="28"/>
          <w:szCs w:val="28"/>
          <w:lang w:val="uk-UA"/>
        </w:rPr>
        <w:t>—</w:t>
      </w:r>
      <w:r>
        <w:rPr>
          <w:rFonts w:eastAsia="Times New Roman"/>
          <w:b/>
          <w:bCs/>
          <w:color w:val="525252"/>
          <w:spacing w:val="1"/>
          <w:sz w:val="28"/>
          <w:szCs w:val="28"/>
          <w:lang w:val="uk-UA"/>
        </w:rPr>
        <w:t xml:space="preserve">радіанта. </w:t>
      </w:r>
      <w:r>
        <w:rPr>
          <w:rFonts w:eastAsia="Times New Roman"/>
          <w:i/>
          <w:iCs/>
          <w:color w:val="525252"/>
          <w:spacing w:val="1"/>
          <w:sz w:val="28"/>
          <w:szCs w:val="28"/>
          <w:lang w:val="uk-UA"/>
        </w:rPr>
        <w:t xml:space="preserve">Метеорні потоки називають відповідно до </w:t>
      </w:r>
      <w:proofErr w:type="spellStart"/>
      <w:r>
        <w:rPr>
          <w:rFonts w:eastAsia="Times New Roman"/>
          <w:i/>
          <w:iCs/>
          <w:color w:val="525252"/>
          <w:spacing w:val="1"/>
          <w:sz w:val="28"/>
          <w:szCs w:val="28"/>
          <w:lang w:val="uk-UA"/>
        </w:rPr>
        <w:t>сузірїв</w:t>
      </w:r>
      <w:proofErr w:type="spellEnd"/>
      <w:r>
        <w:rPr>
          <w:rFonts w:eastAsia="Times New Roman"/>
          <w:i/>
          <w:iCs/>
          <w:color w:val="525252"/>
          <w:spacing w:val="1"/>
          <w:sz w:val="28"/>
          <w:szCs w:val="28"/>
          <w:lang w:val="uk-UA"/>
        </w:rPr>
        <w:t>, у яких лежать їхні</w:t>
      </w:r>
    </w:p>
    <w:p w:rsidR="00BE595F" w:rsidRDefault="00BE595F" w:rsidP="00BE595F">
      <w:pPr>
        <w:shd w:val="clear" w:color="auto" w:fill="FFFFFF"/>
        <w:spacing w:line="317" w:lineRule="exact"/>
        <w:ind w:left="10"/>
      </w:pPr>
      <w:r>
        <w:rPr>
          <w:rFonts w:eastAsia="Times New Roman"/>
          <w:i/>
          <w:iCs/>
          <w:color w:val="525252"/>
          <w:spacing w:val="-2"/>
          <w:sz w:val="28"/>
          <w:szCs w:val="28"/>
          <w:lang w:val="uk-UA"/>
        </w:rPr>
        <w:t xml:space="preserve">радіанти. Найпомітнішими потоками є </w:t>
      </w:r>
      <w:proofErr w:type="spellStart"/>
      <w:r>
        <w:rPr>
          <w:rFonts w:eastAsia="Times New Roman"/>
          <w:i/>
          <w:iCs/>
          <w:color w:val="525252"/>
          <w:spacing w:val="-2"/>
          <w:sz w:val="28"/>
          <w:szCs w:val="28"/>
          <w:lang w:val="uk-UA"/>
        </w:rPr>
        <w:t>Ліриди</w:t>
      </w:r>
      <w:proofErr w:type="spellEnd"/>
      <w:r>
        <w:rPr>
          <w:rFonts w:eastAsia="Times New Roman"/>
          <w:i/>
          <w:iCs/>
          <w:color w:val="525252"/>
          <w:spacing w:val="-2"/>
          <w:sz w:val="28"/>
          <w:szCs w:val="28"/>
          <w:lang w:val="uk-UA"/>
        </w:rPr>
        <w:t xml:space="preserve"> (20-24 квітня), </w:t>
      </w:r>
      <w:proofErr w:type="spellStart"/>
      <w:r>
        <w:rPr>
          <w:rFonts w:eastAsia="Times New Roman"/>
          <w:i/>
          <w:iCs/>
          <w:color w:val="525252"/>
          <w:spacing w:val="-2"/>
          <w:sz w:val="28"/>
          <w:szCs w:val="28"/>
          <w:lang w:val="uk-UA"/>
        </w:rPr>
        <w:t>Аквариди</w:t>
      </w:r>
      <w:proofErr w:type="spellEnd"/>
      <w:r>
        <w:rPr>
          <w:rFonts w:eastAsia="Times New Roman"/>
          <w:i/>
          <w:iCs/>
          <w:color w:val="525252"/>
          <w:spacing w:val="-2"/>
          <w:sz w:val="28"/>
          <w:szCs w:val="28"/>
          <w:lang w:val="uk-UA"/>
        </w:rPr>
        <w:t xml:space="preserve"> (1-9 травня),</w:t>
      </w:r>
    </w:p>
    <w:p w:rsidR="00BE595F" w:rsidRDefault="00BE595F" w:rsidP="00BE595F">
      <w:pPr>
        <w:shd w:val="clear" w:color="auto" w:fill="FFFFFF"/>
        <w:spacing w:line="317" w:lineRule="exact"/>
        <w:ind w:left="10"/>
      </w:pPr>
      <w:r>
        <w:rPr>
          <w:rFonts w:eastAsia="Times New Roman"/>
          <w:i/>
          <w:iCs/>
          <w:color w:val="525252"/>
          <w:sz w:val="28"/>
          <w:szCs w:val="28"/>
          <w:lang w:val="uk-UA"/>
        </w:rPr>
        <w:t>Персеїди (5-18 серпня) (див. рис. 3), Драконіди (10 жовтня), Оріоніди (20-24</w:t>
      </w:r>
    </w:p>
    <w:p w:rsidR="00BE595F" w:rsidRDefault="00BE595F" w:rsidP="00BE595F">
      <w:pPr>
        <w:shd w:val="clear" w:color="auto" w:fill="FFFFFF"/>
        <w:spacing w:line="317" w:lineRule="exact"/>
        <w:ind w:left="10"/>
      </w:pPr>
      <w:r>
        <w:rPr>
          <w:rFonts w:eastAsia="Times New Roman"/>
          <w:i/>
          <w:iCs/>
          <w:color w:val="525252"/>
          <w:sz w:val="28"/>
          <w:szCs w:val="28"/>
          <w:lang w:val="uk-UA"/>
        </w:rPr>
        <w:t xml:space="preserve">жовтня), Леоніди (15-17 листопада), </w:t>
      </w:r>
      <w:proofErr w:type="spellStart"/>
      <w:r>
        <w:rPr>
          <w:rFonts w:eastAsia="Times New Roman"/>
          <w:i/>
          <w:iCs/>
          <w:color w:val="525252"/>
          <w:sz w:val="28"/>
          <w:szCs w:val="28"/>
          <w:lang w:val="uk-UA"/>
        </w:rPr>
        <w:t>Гемініди</w:t>
      </w:r>
      <w:proofErr w:type="spellEnd"/>
      <w:r>
        <w:rPr>
          <w:rFonts w:eastAsia="Times New Roman"/>
          <w:i/>
          <w:iCs/>
          <w:color w:val="525252"/>
          <w:sz w:val="28"/>
          <w:szCs w:val="28"/>
          <w:lang w:val="uk-UA"/>
        </w:rPr>
        <w:t xml:space="preserve"> (10-16 грудня).</w:t>
      </w:r>
    </w:p>
    <w:p w:rsidR="00BE595F" w:rsidRDefault="00BE595F" w:rsidP="00BE595F">
      <w:pPr>
        <w:shd w:val="clear" w:color="auto" w:fill="FFFFFF"/>
        <w:spacing w:line="317" w:lineRule="exact"/>
        <w:ind w:right="557" w:firstLine="571"/>
      </w:pPr>
      <w:r>
        <w:rPr>
          <w:rFonts w:eastAsia="Times New Roman"/>
          <w:i/>
          <w:iCs/>
          <w:color w:val="525252"/>
          <w:spacing w:val="-3"/>
          <w:sz w:val="28"/>
          <w:szCs w:val="28"/>
          <w:lang w:val="uk-UA"/>
        </w:rPr>
        <w:t xml:space="preserve">Підраховано, що за добу на Землю випадає близько 100 тонн метеорної </w:t>
      </w:r>
      <w:r>
        <w:rPr>
          <w:rFonts w:eastAsia="Times New Roman"/>
          <w:i/>
          <w:iCs/>
          <w:color w:val="525252"/>
          <w:spacing w:val="-1"/>
          <w:sz w:val="28"/>
          <w:szCs w:val="28"/>
          <w:lang w:val="uk-UA"/>
        </w:rPr>
        <w:t>речовини.</w:t>
      </w:r>
    </w:p>
    <w:p w:rsidR="00BE595F" w:rsidRDefault="00BE595F" w:rsidP="00BE595F">
      <w:pPr>
        <w:shd w:val="clear" w:color="auto" w:fill="FFFFFF"/>
        <w:tabs>
          <w:tab w:val="left" w:pos="312"/>
        </w:tabs>
        <w:spacing w:before="302"/>
        <w:ind w:left="34"/>
      </w:pPr>
      <w:proofErr w:type="gramStart"/>
      <w:r>
        <w:rPr>
          <w:color w:val="525252"/>
          <w:spacing w:val="-37"/>
          <w:w w:val="96"/>
          <w:sz w:val="29"/>
          <w:szCs w:val="29"/>
          <w:lang w:val="en-US"/>
        </w:rPr>
        <w:t>V</w:t>
      </w:r>
      <w:r w:rsidRPr="00B3017C">
        <w:rPr>
          <w:color w:val="525252"/>
          <w:spacing w:val="-37"/>
          <w:w w:val="96"/>
          <w:sz w:val="29"/>
          <w:szCs w:val="29"/>
        </w:rPr>
        <w:t>.</w:t>
      </w:r>
      <w:r w:rsidRPr="00B3017C">
        <w:rPr>
          <w:color w:val="525252"/>
          <w:sz w:val="29"/>
          <w:szCs w:val="29"/>
        </w:rPr>
        <w:tab/>
      </w:r>
      <w:r>
        <w:rPr>
          <w:rFonts w:eastAsia="Times New Roman"/>
          <w:color w:val="525252"/>
          <w:spacing w:val="-1"/>
          <w:w w:val="96"/>
          <w:sz w:val="29"/>
          <w:szCs w:val="29"/>
          <w:lang w:val="uk-UA"/>
        </w:rPr>
        <w:t>Закріплення нових знань.</w:t>
      </w:r>
      <w:proofErr w:type="gramEnd"/>
    </w:p>
    <w:p w:rsidR="00BE595F" w:rsidRDefault="00BE595F" w:rsidP="00BE595F">
      <w:pPr>
        <w:shd w:val="clear" w:color="auto" w:fill="FFFFFF"/>
        <w:tabs>
          <w:tab w:val="left" w:pos="384"/>
        </w:tabs>
        <w:spacing w:before="307"/>
        <w:ind w:left="29"/>
      </w:pPr>
      <w:r>
        <w:rPr>
          <w:color w:val="525252"/>
          <w:spacing w:val="-24"/>
          <w:w w:val="96"/>
          <w:sz w:val="29"/>
          <w:szCs w:val="29"/>
          <w:lang w:val="en-US"/>
        </w:rPr>
        <w:t>VI</w:t>
      </w:r>
      <w:r w:rsidRPr="00B3017C">
        <w:rPr>
          <w:color w:val="525252"/>
          <w:spacing w:val="-24"/>
          <w:w w:val="96"/>
          <w:sz w:val="29"/>
          <w:szCs w:val="29"/>
        </w:rPr>
        <w:t>.</w:t>
      </w:r>
      <w:r w:rsidRPr="00B3017C">
        <w:rPr>
          <w:color w:val="525252"/>
          <w:sz w:val="29"/>
          <w:szCs w:val="29"/>
        </w:rPr>
        <w:tab/>
      </w:r>
      <w:r>
        <w:rPr>
          <w:rFonts w:eastAsia="Times New Roman"/>
          <w:color w:val="525252"/>
          <w:spacing w:val="1"/>
          <w:w w:val="96"/>
          <w:sz w:val="29"/>
          <w:szCs w:val="29"/>
          <w:lang w:val="uk-UA"/>
        </w:rPr>
        <w:t>Підведення підсумків уроку</w:t>
      </w:r>
    </w:p>
    <w:p w:rsidR="00BE595F" w:rsidRDefault="00BE595F" w:rsidP="00BE595F">
      <w:pPr>
        <w:shd w:val="clear" w:color="auto" w:fill="FFFFFF"/>
        <w:spacing w:before="307"/>
        <w:ind w:left="29"/>
      </w:pPr>
      <w:r>
        <w:rPr>
          <w:color w:val="525252"/>
          <w:w w:val="96"/>
          <w:sz w:val="29"/>
          <w:szCs w:val="29"/>
          <w:lang w:val="en-US"/>
        </w:rPr>
        <w:t xml:space="preserve">VII. </w:t>
      </w:r>
      <w:r>
        <w:rPr>
          <w:rFonts w:eastAsia="Times New Roman"/>
          <w:color w:val="525252"/>
          <w:w w:val="96"/>
          <w:sz w:val="29"/>
          <w:szCs w:val="29"/>
          <w:lang w:val="uk-UA"/>
        </w:rPr>
        <w:t xml:space="preserve">Домашнє </w:t>
      </w:r>
      <w:proofErr w:type="gramStart"/>
      <w:r>
        <w:rPr>
          <w:rFonts w:eastAsia="Times New Roman"/>
          <w:color w:val="525252"/>
          <w:w w:val="96"/>
          <w:sz w:val="29"/>
          <w:szCs w:val="29"/>
          <w:lang w:val="uk-UA"/>
        </w:rPr>
        <w:t xml:space="preserve">завдання  </w:t>
      </w:r>
      <w:r>
        <w:rPr>
          <w:rFonts w:eastAsia="Times New Roman"/>
          <w:i/>
          <w:iCs/>
          <w:color w:val="525252"/>
          <w:w w:val="96"/>
          <w:sz w:val="29"/>
          <w:szCs w:val="29"/>
          <w:lang w:val="uk-UA"/>
        </w:rPr>
        <w:t>Опрацювати</w:t>
      </w:r>
      <w:proofErr w:type="gramEnd"/>
      <w:r>
        <w:rPr>
          <w:rFonts w:eastAsia="Times New Roman"/>
          <w:i/>
          <w:iCs/>
          <w:color w:val="525252"/>
          <w:w w:val="96"/>
          <w:sz w:val="29"/>
          <w:szCs w:val="29"/>
          <w:lang w:val="uk-UA"/>
        </w:rPr>
        <w:t xml:space="preserve"> §16.</w:t>
      </w:r>
    </w:p>
    <w:p w:rsidR="00BE595F" w:rsidRPr="0078459D" w:rsidRDefault="00BE595F" w:rsidP="00BE595F">
      <w:pPr>
        <w:shd w:val="clear" w:color="auto" w:fill="FFFFFF"/>
        <w:spacing w:after="211" w:line="317" w:lineRule="exact"/>
        <w:ind w:firstLine="566"/>
        <w:rPr>
          <w:lang w:val="uk-UA"/>
        </w:rPr>
        <w:sectPr w:rsidR="00BE595F" w:rsidRPr="0078459D" w:rsidSect="00BE595F">
          <w:pgSz w:w="11909" w:h="16834"/>
          <w:pgMar w:top="462" w:right="845" w:bottom="360" w:left="821" w:header="720" w:footer="720" w:gutter="0"/>
          <w:cols w:space="60"/>
          <w:noEndnote/>
        </w:sectPr>
      </w:pPr>
      <w:r>
        <w:rPr>
          <w:color w:val="545454"/>
          <w:sz w:val="28"/>
          <w:szCs w:val="28"/>
          <w:lang w:val="uk-UA"/>
        </w:rPr>
        <w:br w:type="column"/>
      </w:r>
    </w:p>
    <w:p w:rsidR="00BE595F" w:rsidRPr="0078459D" w:rsidRDefault="00BE595F" w:rsidP="00BE595F">
      <w:pPr>
        <w:shd w:val="clear" w:color="auto" w:fill="FFFFFF"/>
        <w:rPr>
          <w:lang w:val="uk-UA"/>
        </w:rPr>
      </w:pPr>
    </w:p>
    <w:p w:rsidR="00BE595F" w:rsidRPr="00BE595F" w:rsidRDefault="00BE595F" w:rsidP="00BE595F">
      <w:pPr>
        <w:shd w:val="clear" w:color="auto" w:fill="FFFFFF"/>
        <w:spacing w:line="317" w:lineRule="exact"/>
        <w:ind w:left="14" w:firstLine="557"/>
        <w:rPr>
          <w:lang w:val="uk-UA"/>
        </w:rPr>
      </w:pPr>
      <w:r w:rsidRPr="0078459D">
        <w:rPr>
          <w:lang w:val="uk-UA"/>
        </w:rPr>
        <w:br w:type="column"/>
      </w:r>
    </w:p>
    <w:p w:rsidR="0004724F" w:rsidRPr="00BE595F" w:rsidRDefault="00BE595F" w:rsidP="00BE595F">
      <w:pPr>
        <w:rPr>
          <w:lang w:val="uk-UA"/>
        </w:rPr>
      </w:pPr>
      <w:r w:rsidRPr="00BE595F">
        <w:rPr>
          <w:lang w:val="uk-UA"/>
        </w:rPr>
        <w:br w:type="column"/>
      </w:r>
    </w:p>
    <w:sectPr w:rsidR="0004724F" w:rsidRPr="00BE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DAB6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95F"/>
    <w:rsid w:val="0004724F"/>
    <w:rsid w:val="00BE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707E-F3CA-46DE-AA83-0E4551CC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2061</Words>
  <Characters>11748</Characters>
  <Application>Microsoft Office Word</Application>
  <DocSecurity>0</DocSecurity>
  <Lines>97</Lines>
  <Paragraphs>27</Paragraphs>
  <ScaleCrop>false</ScaleCrop>
  <Company>Microsoft</Company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2011-03-17T05:23:00Z</dcterms:created>
  <dcterms:modified xsi:type="dcterms:W3CDTF">2011-03-17T05:31:00Z</dcterms:modified>
</cp:coreProperties>
</file>